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40" w:lineRule="exact"/>
        <w:jc w:val="left"/>
        <w:rPr>
          <w:rFonts w:ascii="仿宋_GB2312" w:hAnsi="黑体" w:eastAsia="仿宋_GB2312" w:cs="黑体"/>
          <w:b/>
          <w:bCs/>
          <w:color w:val="000000"/>
          <w:kern w:val="0"/>
          <w:sz w:val="28"/>
          <w:szCs w:val="28"/>
        </w:rPr>
      </w:pPr>
      <w:r>
        <w:rPr>
          <w:rFonts w:hint="eastAsia" w:ascii="仿宋_GB2312" w:hAnsi="黑体" w:eastAsia="仿宋_GB2312" w:cs="黑体"/>
          <w:b/>
          <w:bCs/>
          <w:color w:val="000000"/>
          <w:kern w:val="0"/>
          <w:sz w:val="28"/>
          <w:szCs w:val="28"/>
        </w:rPr>
        <w:t>附件3</w:t>
      </w:r>
    </w:p>
    <w:p>
      <w:pPr>
        <w:spacing w:line="760" w:lineRule="exact"/>
        <w:jc w:val="center"/>
        <w:rPr>
          <w:rFonts w:ascii="方正小标宋简体" w:hAnsi="黑体" w:eastAsia="方正小标宋简体"/>
          <w:sz w:val="36"/>
          <w:szCs w:val="36"/>
        </w:rPr>
      </w:pPr>
      <w:r>
        <w:rPr>
          <w:rFonts w:hint="eastAsia" w:ascii="方正小标宋简体" w:hAnsi="黑体" w:eastAsia="方正小标宋简体"/>
          <w:sz w:val="36"/>
          <w:szCs w:val="36"/>
        </w:rPr>
        <w:t>广州新华学院2023年思想政治理论课教学改革研究专项课题申报指南</w:t>
      </w:r>
    </w:p>
    <w:p>
      <w:pPr>
        <w:spacing w:line="540" w:lineRule="exact"/>
      </w:pPr>
    </w:p>
    <w:p>
      <w:pPr>
        <w:spacing w:line="480" w:lineRule="exact"/>
        <w:ind w:firstLine="560" w:firstLineChars="200"/>
        <w:rPr>
          <w:rFonts w:ascii="仿宋_GB2312" w:eastAsia="仿宋_GB2312"/>
          <w:sz w:val="28"/>
          <w:szCs w:val="28"/>
        </w:rPr>
      </w:pPr>
      <w:r>
        <w:rPr>
          <w:rFonts w:hint="eastAsia" w:ascii="仿宋_GB2312" w:eastAsia="仿宋_GB2312"/>
          <w:sz w:val="28"/>
          <w:szCs w:val="28"/>
        </w:rPr>
        <w:t>为深入贯彻落实习近平新时代中国特色社会主义思想和党的二十大精神，贯彻落实习近平总书记关于教育的重要论述，特别是在学校思想政治理论课教师座谈会上的重要讲话精神，贯彻落实中共中央办公厅 国务院办公厅印发的《关于深化新时代学校思想政治理论课改革创新的若干意见》和中宣部、教育部印发的《新时代学校思想政治理论课改革创新实施方案》，大力提升思想政治理论课教师队伍教书育人能力素质，推动新发展阶段思想政治理论课高质量发展，不断增强思想政治理论课的思想性、理论性和亲和力、针对性，更好发挥高校思想政治理论课落实立德树人根本任务的关键课程作用，学校决定设立思想政治理论课教育改革研究专项，纳入学校教学质量工程建设。</w:t>
      </w:r>
    </w:p>
    <w:p>
      <w:pPr>
        <w:spacing w:line="480" w:lineRule="exact"/>
        <w:ind w:firstLine="560" w:firstLineChars="200"/>
        <w:rPr>
          <w:rFonts w:ascii="仿宋_GB2312" w:eastAsia="黑体"/>
          <w:sz w:val="28"/>
          <w:szCs w:val="28"/>
        </w:rPr>
      </w:pPr>
      <w:r>
        <w:rPr>
          <w:rFonts w:hint="eastAsia" w:ascii="黑体" w:hAnsi="黑体" w:eastAsia="黑体"/>
          <w:sz w:val="28"/>
          <w:szCs w:val="28"/>
        </w:rPr>
        <w:t>一、</w:t>
      </w:r>
      <w:r>
        <w:rPr>
          <w:rFonts w:ascii="Times New Roman" w:hAnsi="Times New Roman" w:eastAsia="黑体"/>
          <w:sz w:val="28"/>
          <w:szCs w:val="28"/>
        </w:rPr>
        <w:t>建设内容及要求</w:t>
      </w:r>
    </w:p>
    <w:p>
      <w:pPr>
        <w:spacing w:line="480" w:lineRule="exact"/>
        <w:ind w:firstLine="560" w:firstLineChars="200"/>
        <w:rPr>
          <w:rFonts w:ascii="仿宋_GB2312" w:eastAsia="仿宋_GB2312"/>
          <w:sz w:val="28"/>
          <w:szCs w:val="28"/>
        </w:rPr>
      </w:pPr>
      <w:r>
        <w:rPr>
          <w:rFonts w:hint="eastAsia" w:ascii="仿宋_GB2312" w:eastAsia="仿宋_GB2312"/>
          <w:sz w:val="28"/>
          <w:szCs w:val="28"/>
        </w:rPr>
        <w:t>思想政治理论课教学改革研究专项课题要求紧扣新发展阶段高校思想政治理论课高质量发展理论和实践问题，围绕如何开展思想政治理论课程教学改革，针对高校思想政治理论课教学重点难点、教学方法改革创新、教学中的理论与实践问题等进行深入研究。申请者要紧紧围绕研究重点开展研究，坚持以重大理论和现实问题为主攻方向，结合自身的研究基础和学术专长，认真凝练研究课题进行申报。课题名称应表述规范、准确、简洁。</w:t>
      </w:r>
    </w:p>
    <w:p>
      <w:pPr>
        <w:spacing w:line="480" w:lineRule="exact"/>
        <w:ind w:firstLine="560" w:firstLineChars="200"/>
        <w:rPr>
          <w:rFonts w:ascii="仿宋_GB2312" w:eastAsia="仿宋_GB2312"/>
          <w:sz w:val="28"/>
          <w:szCs w:val="28"/>
        </w:rPr>
      </w:pPr>
      <w:r>
        <w:rPr>
          <w:rFonts w:hint="eastAsia" w:ascii="仿宋_GB2312" w:eastAsia="仿宋_GB2312"/>
          <w:sz w:val="28"/>
          <w:szCs w:val="28"/>
        </w:rPr>
        <w:t>成果要求：</w:t>
      </w:r>
    </w:p>
    <w:p>
      <w:pPr>
        <w:numPr>
          <w:ilvl w:val="0"/>
          <w:numId w:val="1"/>
        </w:numPr>
        <w:spacing w:line="480" w:lineRule="exact"/>
        <w:ind w:firstLine="560" w:firstLineChars="200"/>
        <w:rPr>
          <w:rFonts w:ascii="仿宋_GB2312" w:eastAsia="仿宋_GB2312"/>
          <w:sz w:val="28"/>
          <w:szCs w:val="28"/>
        </w:rPr>
      </w:pPr>
      <w:r>
        <w:rPr>
          <w:rFonts w:hint="eastAsia" w:ascii="仿宋_GB2312" w:eastAsia="仿宋_GB2312"/>
          <w:sz w:val="28"/>
          <w:szCs w:val="28"/>
        </w:rPr>
        <w:t>在公开出版的期刊发表与研究课题相关的研究论文至少1篇；</w:t>
      </w:r>
    </w:p>
    <w:p>
      <w:pPr>
        <w:numPr>
          <w:ilvl w:val="0"/>
          <w:numId w:val="1"/>
        </w:numPr>
        <w:spacing w:line="480" w:lineRule="exact"/>
        <w:ind w:firstLine="560" w:firstLineChars="200"/>
        <w:rPr>
          <w:rFonts w:ascii="仿宋_GB2312" w:eastAsia="仿宋_GB2312"/>
          <w:sz w:val="28"/>
          <w:szCs w:val="28"/>
        </w:rPr>
      </w:pPr>
      <w:r>
        <w:rPr>
          <w:rFonts w:hint="eastAsia" w:ascii="仿宋_GB2312" w:eastAsia="仿宋_GB2312"/>
          <w:sz w:val="28"/>
          <w:szCs w:val="28"/>
        </w:rPr>
        <w:t>撰写研究报告1篇；</w:t>
      </w:r>
    </w:p>
    <w:p>
      <w:pPr>
        <w:numPr>
          <w:ilvl w:val="0"/>
          <w:numId w:val="1"/>
        </w:numPr>
        <w:spacing w:line="480" w:lineRule="exact"/>
        <w:ind w:firstLine="560" w:firstLineChars="200"/>
        <w:rPr>
          <w:rFonts w:ascii="仿宋_GB2312" w:eastAsia="仿宋_GB2312"/>
          <w:sz w:val="28"/>
          <w:szCs w:val="28"/>
        </w:rPr>
      </w:pPr>
      <w:r>
        <w:rPr>
          <w:rFonts w:hint="eastAsia" w:ascii="仿宋_GB2312" w:eastAsia="仿宋_GB2312"/>
          <w:sz w:val="28"/>
          <w:szCs w:val="28"/>
        </w:rPr>
        <w:t>研究过程中如撰写有改革方案、制度规定等经相应职能部门、二级学院（系、部）领导同意并在一定范围内推广应用的，需提供使用证明。</w:t>
      </w:r>
    </w:p>
    <w:p>
      <w:pPr>
        <w:spacing w:line="480" w:lineRule="exact"/>
        <w:ind w:firstLine="560" w:firstLineChars="200"/>
        <w:rPr>
          <w:rFonts w:ascii="仿宋_GB2312" w:eastAsia="仿宋_GB2312"/>
          <w:sz w:val="28"/>
          <w:szCs w:val="28"/>
        </w:rPr>
      </w:pPr>
      <w:r>
        <w:rPr>
          <w:rFonts w:hint="eastAsia" w:ascii="仿宋_GB2312" w:eastAsia="仿宋_GB2312"/>
          <w:sz w:val="28"/>
          <w:szCs w:val="28"/>
        </w:rPr>
        <w:t>（4）阶段性成果和最终研究成果需署名“广州新华学院”。</w:t>
      </w:r>
    </w:p>
    <w:p>
      <w:pPr>
        <w:spacing w:line="480" w:lineRule="exact"/>
        <w:ind w:firstLine="560" w:firstLineChars="200"/>
        <w:rPr>
          <w:rFonts w:ascii="仿宋_GB2312" w:eastAsia="仿宋_GB2312"/>
          <w:sz w:val="28"/>
          <w:szCs w:val="28"/>
        </w:rPr>
      </w:pPr>
      <w:r>
        <w:rPr>
          <w:rFonts w:hint="eastAsia" w:ascii="黑体" w:hAnsi="黑体" w:eastAsia="黑体"/>
          <w:sz w:val="28"/>
          <w:szCs w:val="28"/>
        </w:rPr>
        <w:t>二、申报条件</w:t>
      </w:r>
    </w:p>
    <w:p>
      <w:pPr>
        <w:spacing w:line="480" w:lineRule="exact"/>
        <w:ind w:firstLine="560" w:firstLineChars="200"/>
        <w:rPr>
          <w:rFonts w:ascii="仿宋_GB2312" w:eastAsia="仿宋_GB2312"/>
          <w:sz w:val="28"/>
          <w:szCs w:val="28"/>
        </w:rPr>
      </w:pPr>
      <w:r>
        <w:rPr>
          <w:rFonts w:hint="eastAsia" w:ascii="仿宋_GB2312" w:eastAsia="仿宋_GB2312"/>
          <w:sz w:val="28"/>
          <w:szCs w:val="28"/>
        </w:rPr>
        <w:t>申请者必须是我校专职专任思想政治理论课教师，实际从事思想政治理论课教学、研究工作并真正承担和负责组织项目的实施。每位申请者最多主持1个项目、参与</w:t>
      </w:r>
      <w:r>
        <w:rPr>
          <w:rFonts w:ascii="仿宋_GB2312" w:eastAsia="仿宋_GB2312"/>
          <w:sz w:val="28"/>
          <w:szCs w:val="28"/>
        </w:rPr>
        <w:t>2个</w:t>
      </w:r>
      <w:r>
        <w:rPr>
          <w:rFonts w:hint="eastAsia" w:ascii="仿宋_GB2312" w:eastAsia="仿宋_GB2312"/>
          <w:sz w:val="28"/>
          <w:szCs w:val="28"/>
        </w:rPr>
        <w:t>项目，所列课题组成员必须征得本人同意，否则视为违规申报。</w:t>
      </w:r>
    </w:p>
    <w:p>
      <w:pPr>
        <w:spacing w:line="480" w:lineRule="exact"/>
        <w:ind w:firstLine="560" w:firstLineChars="200"/>
        <w:rPr>
          <w:rFonts w:ascii="仿宋_GB2312" w:eastAsia="仿宋_GB2312"/>
          <w:sz w:val="28"/>
          <w:szCs w:val="28"/>
        </w:rPr>
      </w:pPr>
      <w:r>
        <w:rPr>
          <w:rFonts w:hint="eastAsia" w:ascii="仿宋_GB2312" w:eastAsia="仿宋_GB2312"/>
          <w:sz w:val="28"/>
          <w:szCs w:val="28"/>
        </w:rPr>
        <w:t>存在下列情形之一的，原则上不予立项：</w:t>
      </w:r>
    </w:p>
    <w:p>
      <w:pPr>
        <w:numPr>
          <w:ilvl w:val="255"/>
          <w:numId w:val="0"/>
        </w:numPr>
        <w:spacing w:line="480" w:lineRule="exact"/>
        <w:ind w:firstLine="560" w:firstLineChars="200"/>
        <w:rPr>
          <w:rFonts w:ascii="仿宋_GB2312" w:eastAsia="仿宋_GB2312"/>
          <w:sz w:val="28"/>
          <w:szCs w:val="28"/>
        </w:rPr>
      </w:pPr>
      <w:r>
        <w:rPr>
          <w:rFonts w:hint="eastAsia" w:ascii="仿宋_GB2312" w:eastAsia="仿宋_GB2312"/>
          <w:sz w:val="28"/>
          <w:szCs w:val="28"/>
        </w:rPr>
        <w:t>（1）项目负责人所主持的项目在学校质量工程建设项目近两年验收工作中被列为暂缓或终止的；</w:t>
      </w:r>
    </w:p>
    <w:p>
      <w:pPr>
        <w:spacing w:line="480" w:lineRule="exact"/>
        <w:ind w:firstLine="560" w:firstLineChars="200"/>
        <w:rPr>
          <w:rFonts w:ascii="仿宋_GB2312" w:eastAsia="仿宋_GB2312"/>
          <w:sz w:val="28"/>
          <w:szCs w:val="28"/>
        </w:rPr>
      </w:pPr>
      <w:r>
        <w:rPr>
          <w:rFonts w:hint="eastAsia" w:ascii="仿宋_GB2312" w:eastAsia="仿宋_GB2312"/>
          <w:sz w:val="28"/>
          <w:szCs w:val="28"/>
        </w:rPr>
        <w:t>（2）项目负责人所主持同类别校级项目尚未结题验收的；</w:t>
      </w:r>
    </w:p>
    <w:p>
      <w:pPr>
        <w:spacing w:line="480" w:lineRule="exact"/>
        <w:ind w:firstLine="560" w:firstLineChars="200"/>
        <w:rPr>
          <w:rFonts w:ascii="仿宋_GB2312" w:eastAsia="仿宋_GB2312"/>
          <w:sz w:val="28"/>
          <w:szCs w:val="28"/>
        </w:rPr>
      </w:pPr>
      <w:r>
        <w:rPr>
          <w:rFonts w:hint="eastAsia" w:ascii="仿宋_GB2312" w:eastAsia="仿宋_GB2312"/>
          <w:sz w:val="28"/>
          <w:szCs w:val="28"/>
        </w:rPr>
        <w:t>（3）项目负责人或团队成员自上一学年度以来有教学事故或教学通报批评发生的；</w:t>
      </w:r>
    </w:p>
    <w:p>
      <w:pPr>
        <w:spacing w:line="480" w:lineRule="exact"/>
        <w:ind w:firstLine="560" w:firstLineChars="200"/>
        <w:rPr>
          <w:rFonts w:ascii="仿宋_GB2312" w:eastAsia="仿宋_GB2312"/>
          <w:sz w:val="28"/>
          <w:szCs w:val="28"/>
        </w:rPr>
      </w:pPr>
      <w:r>
        <w:rPr>
          <w:rFonts w:hint="eastAsia" w:ascii="仿宋_GB2312" w:eastAsia="仿宋_GB2312"/>
          <w:sz w:val="28"/>
          <w:szCs w:val="28"/>
        </w:rPr>
        <w:t>（4）同一教师作为负责人同时申报多个类别项目的；</w:t>
      </w:r>
    </w:p>
    <w:p>
      <w:pPr>
        <w:spacing w:line="480" w:lineRule="exact"/>
        <w:ind w:firstLine="560" w:firstLineChars="200"/>
        <w:rPr>
          <w:rFonts w:ascii="仿宋_GB2312" w:eastAsia="仿宋_GB2312"/>
          <w:sz w:val="28"/>
          <w:szCs w:val="28"/>
        </w:rPr>
      </w:pPr>
      <w:r>
        <w:rPr>
          <w:rFonts w:hint="eastAsia" w:ascii="仿宋_GB2312" w:eastAsia="仿宋_GB2312"/>
          <w:sz w:val="28"/>
          <w:szCs w:val="28"/>
        </w:rPr>
        <w:t>（5）学校已有相同或相近项目现再次重复申报的；</w:t>
      </w:r>
    </w:p>
    <w:p>
      <w:pPr>
        <w:spacing w:line="480" w:lineRule="exact"/>
        <w:ind w:firstLine="560" w:firstLineChars="200"/>
        <w:rPr>
          <w:rFonts w:ascii="仿宋_GB2312" w:eastAsia="仿宋_GB2312"/>
          <w:sz w:val="28"/>
          <w:szCs w:val="28"/>
        </w:rPr>
      </w:pPr>
      <w:r>
        <w:rPr>
          <w:rFonts w:hint="eastAsia" w:ascii="仿宋_GB2312" w:eastAsia="仿宋_GB2312"/>
          <w:sz w:val="28"/>
          <w:szCs w:val="28"/>
        </w:rPr>
        <w:t>（6）项目建设未能紧扣学校教学改革实际问题的；</w:t>
      </w:r>
    </w:p>
    <w:p>
      <w:pPr>
        <w:spacing w:line="480" w:lineRule="exact"/>
        <w:ind w:firstLine="560" w:firstLineChars="200"/>
        <w:rPr>
          <w:rFonts w:ascii="仿宋_GB2312" w:eastAsia="仿宋_GB2312"/>
          <w:sz w:val="28"/>
          <w:szCs w:val="28"/>
        </w:rPr>
      </w:pPr>
      <w:r>
        <w:rPr>
          <w:rFonts w:hint="eastAsia" w:ascii="仿宋_GB2312" w:eastAsia="仿宋_GB2312"/>
          <w:sz w:val="28"/>
          <w:szCs w:val="28"/>
        </w:rPr>
        <w:t>（7）建设任务不切实际，靠项目现有团队力量无法实施的。</w:t>
      </w:r>
    </w:p>
    <w:p>
      <w:pPr>
        <w:spacing w:line="480" w:lineRule="exact"/>
        <w:ind w:firstLine="560" w:firstLineChars="200"/>
        <w:jc w:val="left"/>
        <w:rPr>
          <w:rFonts w:ascii="Times New Roman" w:hAnsi="Times New Roman" w:eastAsia="仿宋_GB2312" w:cs="Times New Roman"/>
          <w:sz w:val="28"/>
          <w:szCs w:val="28"/>
        </w:rPr>
      </w:pPr>
      <w:r>
        <w:rPr>
          <w:rFonts w:hint="eastAsia" w:ascii="黑体" w:hAnsi="黑体" w:eastAsia="黑体" w:cs="Times New Roman"/>
          <w:sz w:val="28"/>
          <w:szCs w:val="28"/>
        </w:rPr>
        <w:t>三、项目建设周期</w:t>
      </w:r>
    </w:p>
    <w:p>
      <w:pPr>
        <w:spacing w:line="480" w:lineRule="exact"/>
        <w:ind w:firstLine="560" w:firstLineChars="200"/>
        <w:jc w:val="left"/>
        <w:rPr>
          <w:rFonts w:ascii="仿宋_GB2312" w:eastAsia="仿宋_GB2312"/>
          <w:sz w:val="28"/>
          <w:szCs w:val="28"/>
        </w:rPr>
      </w:pPr>
      <w:r>
        <w:rPr>
          <w:rFonts w:hint="eastAsia" w:ascii="Times New Roman" w:hAnsi="Times New Roman" w:eastAsia="仿宋_GB2312" w:cs="Times New Roman"/>
          <w:sz w:val="28"/>
          <w:szCs w:val="28"/>
        </w:rPr>
        <w:t>校级思想政治理论课教学改革研究专项课题</w:t>
      </w:r>
      <w:r>
        <w:rPr>
          <w:rFonts w:hint="eastAsia" w:ascii="仿宋_GB2312" w:hAnsi="Times New Roman" w:eastAsia="仿宋_GB2312" w:cs="Times New Roman"/>
          <w:sz w:val="28"/>
          <w:szCs w:val="28"/>
        </w:rPr>
        <w:t>建设周期为2年</w:t>
      </w:r>
      <w:r>
        <w:rPr>
          <w:rFonts w:hint="eastAsia" w:ascii="仿宋_GB2312" w:eastAsia="仿宋_GB2312"/>
          <w:sz w:val="28"/>
          <w:szCs w:val="28"/>
        </w:rPr>
        <w:t>。</w:t>
      </w:r>
    </w:p>
    <w:p>
      <w:pPr>
        <w:spacing w:line="480" w:lineRule="exact"/>
        <w:ind w:firstLine="560" w:firstLineChars="200"/>
        <w:jc w:val="left"/>
        <w:rPr>
          <w:rFonts w:ascii="Times New Roman" w:hAnsi="Times New Roman" w:eastAsia="仿宋_GB2312" w:cs="Times New Roman"/>
          <w:sz w:val="28"/>
          <w:szCs w:val="28"/>
        </w:rPr>
      </w:pPr>
      <w:r>
        <w:rPr>
          <w:rFonts w:hint="eastAsia" w:ascii="黑体" w:hAnsi="黑体" w:eastAsia="黑体" w:cs="Times New Roman"/>
          <w:sz w:val="28"/>
          <w:szCs w:val="28"/>
        </w:rPr>
        <w:t>四、申报材料</w:t>
      </w:r>
    </w:p>
    <w:p>
      <w:pPr>
        <w:spacing w:line="480" w:lineRule="exact"/>
        <w:ind w:firstLine="560" w:firstLineChars="200"/>
        <w:jc w:val="left"/>
        <w:rPr>
          <w:rFonts w:ascii="仿宋_GB2312" w:hAnsi="Times New Roman" w:eastAsia="仿宋_GB2312" w:cs="Times New Roman"/>
          <w:sz w:val="28"/>
          <w:szCs w:val="28"/>
        </w:rPr>
      </w:pPr>
      <w:r>
        <w:rPr>
          <w:rFonts w:hint="eastAsia" w:ascii="仿宋_GB2312" w:hAnsi="Times New Roman" w:eastAsia="仿宋_GB2312" w:cs="Times New Roman"/>
          <w:sz w:val="28"/>
          <w:szCs w:val="28"/>
        </w:rPr>
        <w:t>《思想政治理论课教学改革研究专项——广州新华学院</w:t>
      </w:r>
      <w:bookmarkStart w:id="0" w:name="OLE_LINK23"/>
      <w:bookmarkStart w:id="1" w:name="OLE_LINK24"/>
      <w:r>
        <w:rPr>
          <w:rFonts w:hint="eastAsia" w:ascii="仿宋_GB2312" w:hAnsi="Times New Roman" w:eastAsia="仿宋_GB2312" w:cs="Times New Roman"/>
          <w:sz w:val="28"/>
          <w:szCs w:val="28"/>
        </w:rPr>
        <w:t>高等教育教学改革项目</w:t>
      </w:r>
      <w:bookmarkEnd w:id="0"/>
      <w:bookmarkEnd w:id="1"/>
      <w:r>
        <w:rPr>
          <w:rFonts w:hint="eastAsia" w:ascii="仿宋_GB2312" w:hAnsi="Times New Roman" w:eastAsia="仿宋_GB2312" w:cs="Times New Roman"/>
          <w:sz w:val="28"/>
          <w:szCs w:val="28"/>
        </w:rPr>
        <w:t>申报书》。</w:t>
      </w:r>
    </w:p>
    <w:p>
      <w:pPr>
        <w:spacing w:line="480" w:lineRule="exact"/>
        <w:rPr>
          <w:rFonts w:ascii="仿宋_GB2312" w:eastAsia="仿宋_GB2312"/>
          <w:sz w:val="28"/>
          <w:szCs w:val="28"/>
        </w:rPr>
      </w:pPr>
    </w:p>
    <w:p>
      <w:pPr>
        <w:spacing w:line="480" w:lineRule="exact"/>
        <w:ind w:firstLine="560" w:firstLineChars="200"/>
        <w:rPr>
          <w:rFonts w:ascii="仿宋_GB2312" w:eastAsia="仿宋_GB2312"/>
          <w:sz w:val="28"/>
          <w:szCs w:val="28"/>
        </w:rPr>
      </w:pPr>
    </w:p>
    <w:p>
      <w:pPr>
        <w:spacing w:line="440" w:lineRule="exact"/>
        <w:rPr>
          <w:rFonts w:ascii="仿宋_GB2312" w:eastAsia="仿宋_GB2312"/>
          <w:sz w:val="6"/>
          <w:szCs w:val="32"/>
        </w:rPr>
      </w:pPr>
    </w:p>
    <w:p>
      <w:pPr>
        <w:widowControl/>
        <w:jc w:val="left"/>
        <w:rPr>
          <w:rFonts w:ascii="仿宋_GB2312" w:eastAsia="仿宋_GB2312"/>
          <w:sz w:val="6"/>
          <w:szCs w:val="32"/>
        </w:rPr>
      </w:pPr>
      <w:r>
        <w:rPr>
          <w:rFonts w:ascii="仿宋_GB2312" w:eastAsia="仿宋_GB2312"/>
          <w:sz w:val="6"/>
          <w:szCs w:val="32"/>
        </w:rPr>
        <w:br w:type="page"/>
      </w:r>
    </w:p>
    <w:p>
      <w:pPr>
        <w:rPr>
          <w:rFonts w:ascii="黑体" w:hAnsi="黑体" w:eastAsia="黑体" w:cs="Times New Roman"/>
          <w:sz w:val="32"/>
          <w:szCs w:val="32"/>
        </w:rPr>
      </w:pPr>
      <w:r>
        <w:rPr>
          <w:rFonts w:hint="eastAsia" w:ascii="黑体" w:hAnsi="黑体" w:eastAsia="黑体" w:cs="Times New Roman"/>
          <w:sz w:val="32"/>
          <w:szCs w:val="32"/>
        </w:rPr>
        <w:t>思想政治理论课教学改革研究专项</w:t>
      </w: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spacing w:line="1000" w:lineRule="exact"/>
        <w:jc w:val="center"/>
        <w:rPr>
          <w:rFonts w:ascii="方正小标宋简体" w:hAnsi="黑体" w:eastAsia="方正小标宋简体" w:cs="Times New Roman"/>
          <w:sz w:val="48"/>
          <w:szCs w:val="48"/>
        </w:rPr>
      </w:pPr>
      <w:r>
        <w:rPr>
          <w:rFonts w:hint="eastAsia" w:ascii="方正小标宋简体" w:hAnsi="黑体" w:eastAsia="方正小标宋简体" w:cs="Times New Roman"/>
          <w:sz w:val="48"/>
          <w:szCs w:val="48"/>
        </w:rPr>
        <w:t>广州新华学院高等教育教学改革</w:t>
      </w:r>
    </w:p>
    <w:p>
      <w:pPr>
        <w:spacing w:line="1000" w:lineRule="exact"/>
        <w:jc w:val="center"/>
        <w:rPr>
          <w:rFonts w:ascii="Times New Roman" w:hAnsi="Times New Roman" w:eastAsia="方正小标宋简体" w:cs="Times New Roman"/>
          <w:szCs w:val="24"/>
        </w:rPr>
      </w:pPr>
      <w:r>
        <w:rPr>
          <w:rFonts w:hint="eastAsia" w:ascii="方正小标宋简体" w:hAnsi="黑体" w:eastAsia="方正小标宋简体" w:cs="Times New Roman"/>
          <w:sz w:val="48"/>
          <w:szCs w:val="48"/>
        </w:rPr>
        <w:t>项目申报书</w:t>
      </w: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spacing w:line="800" w:lineRule="exact"/>
        <w:jc w:val="center"/>
        <w:rPr>
          <w:rFonts w:ascii="Times New Roman" w:hAnsi="Times New Roman" w:eastAsia="宋体" w:cs="Times New Roman"/>
          <w:sz w:val="32"/>
          <w:szCs w:val="32"/>
        </w:rPr>
      </w:pPr>
      <w:r>
        <w:rPr>
          <w:rFonts w:hint="eastAsia" w:ascii="Times New Roman" w:hAnsi="Times New Roman" w:eastAsia="宋体" w:cs="Times New Roman"/>
          <w:sz w:val="32"/>
          <w:szCs w:val="32"/>
        </w:rPr>
        <w:t>项目名称  _________________________</w:t>
      </w:r>
    </w:p>
    <w:p>
      <w:pPr>
        <w:spacing w:line="800" w:lineRule="exact"/>
        <w:jc w:val="center"/>
        <w:rPr>
          <w:rFonts w:ascii="Times New Roman" w:hAnsi="Times New Roman" w:eastAsia="宋体" w:cs="Times New Roman"/>
          <w:sz w:val="32"/>
          <w:szCs w:val="32"/>
        </w:rPr>
      </w:pPr>
      <w:r>
        <w:rPr>
          <w:rFonts w:hint="eastAsia" w:ascii="Times New Roman" w:hAnsi="Times New Roman" w:eastAsia="宋体" w:cs="Times New Roman"/>
          <w:sz w:val="32"/>
          <w:szCs w:val="32"/>
        </w:rPr>
        <w:t>主持人姓名_________________________</w:t>
      </w:r>
    </w:p>
    <w:p>
      <w:pPr>
        <w:spacing w:line="800" w:lineRule="exact"/>
        <w:jc w:val="center"/>
        <w:rPr>
          <w:rFonts w:ascii="Times New Roman" w:hAnsi="Times New Roman" w:eastAsia="宋体" w:cs="Times New Roman"/>
          <w:sz w:val="32"/>
          <w:szCs w:val="32"/>
        </w:rPr>
      </w:pPr>
      <w:r>
        <w:rPr>
          <w:rFonts w:hint="eastAsia" w:ascii="Times New Roman" w:hAnsi="Times New Roman" w:eastAsia="宋体" w:cs="Times New Roman"/>
          <w:sz w:val="32"/>
          <w:szCs w:val="32"/>
        </w:rPr>
        <w:t>所在单位  _________________________</w:t>
      </w:r>
    </w:p>
    <w:p>
      <w:pPr>
        <w:spacing w:line="800" w:lineRule="exact"/>
        <w:jc w:val="center"/>
        <w:rPr>
          <w:rFonts w:ascii="Times New Roman" w:hAnsi="Times New Roman" w:eastAsia="宋体" w:cs="Times New Roman"/>
          <w:sz w:val="32"/>
          <w:szCs w:val="32"/>
        </w:rPr>
      </w:pPr>
      <w:r>
        <w:rPr>
          <w:rFonts w:hint="eastAsia" w:ascii="Times New Roman" w:hAnsi="Times New Roman" w:eastAsia="宋体" w:cs="Times New Roman"/>
          <w:sz w:val="32"/>
          <w:szCs w:val="32"/>
        </w:rPr>
        <w:t>填表日期  _________________________</w:t>
      </w:r>
    </w:p>
    <w:p>
      <w:pPr>
        <w:spacing w:line="800" w:lineRule="exact"/>
        <w:rPr>
          <w:rFonts w:ascii="Times New Roman" w:hAnsi="Times New Roman" w:eastAsia="宋体" w:cs="Times New Roman"/>
          <w:sz w:val="32"/>
          <w:szCs w:val="32"/>
        </w:rPr>
      </w:pPr>
    </w:p>
    <w:p>
      <w:pPr>
        <w:spacing w:line="800" w:lineRule="exact"/>
        <w:rPr>
          <w:rFonts w:ascii="Times New Roman" w:hAnsi="Times New Roman" w:eastAsia="宋体" w:cs="Times New Roman"/>
          <w:sz w:val="32"/>
          <w:szCs w:val="32"/>
        </w:rPr>
      </w:pPr>
    </w:p>
    <w:p>
      <w:pPr>
        <w:spacing w:line="800" w:lineRule="exact"/>
        <w:rPr>
          <w:rFonts w:ascii="Times New Roman" w:hAnsi="Times New Roman" w:eastAsia="宋体" w:cs="Times New Roman"/>
          <w:sz w:val="32"/>
          <w:szCs w:val="32"/>
        </w:rPr>
      </w:pPr>
    </w:p>
    <w:p>
      <w:pPr>
        <w:spacing w:line="800" w:lineRule="exact"/>
        <w:rPr>
          <w:rFonts w:ascii="Times New Roman" w:hAnsi="Times New Roman" w:eastAsia="宋体" w:cs="Times New Roman"/>
          <w:sz w:val="32"/>
          <w:szCs w:val="32"/>
        </w:rPr>
      </w:pPr>
    </w:p>
    <w:p>
      <w:pPr>
        <w:spacing w:line="800" w:lineRule="exact"/>
        <w:rPr>
          <w:rFonts w:ascii="Times New Roman" w:hAnsi="Times New Roman" w:eastAsia="宋体" w:cs="Times New Roman"/>
          <w:sz w:val="32"/>
          <w:szCs w:val="32"/>
        </w:rPr>
      </w:pPr>
    </w:p>
    <w:p>
      <w:pPr>
        <w:jc w:val="center"/>
        <w:rPr>
          <w:rFonts w:ascii="仿宋_GB2312" w:hAnsi="黑体" w:eastAsia="仿宋_GB2312" w:cs="Times New Roman"/>
          <w:sz w:val="28"/>
          <w:szCs w:val="28"/>
        </w:rPr>
      </w:pPr>
      <w:r>
        <w:rPr>
          <w:rFonts w:hint="eastAsia" w:ascii="仿宋_GB2312" w:hAnsi="黑体" w:eastAsia="仿宋_GB2312" w:cs="Times New Roman"/>
          <w:sz w:val="28"/>
          <w:szCs w:val="28"/>
        </w:rPr>
        <w:t>教务处制表</w:t>
      </w:r>
    </w:p>
    <w:p>
      <w:pPr>
        <w:spacing w:line="460" w:lineRule="exact"/>
        <w:jc w:val="center"/>
        <w:rPr>
          <w:rFonts w:ascii="仿宋_GB2312" w:hAnsi="黑体" w:eastAsia="仿宋_GB2312" w:cs="Times New Roman"/>
          <w:sz w:val="28"/>
          <w:szCs w:val="28"/>
        </w:rPr>
      </w:pPr>
    </w:p>
    <w:p>
      <w:pPr>
        <w:spacing w:line="460" w:lineRule="exact"/>
        <w:jc w:val="center"/>
        <w:rPr>
          <w:rFonts w:ascii="Times New Roman" w:hAnsi="Times New Roman" w:eastAsia="宋体" w:cs="Times New Roman"/>
          <w:b/>
          <w:bCs/>
          <w:color w:val="000000"/>
          <w:sz w:val="44"/>
          <w:szCs w:val="24"/>
        </w:rPr>
      </w:pPr>
      <w:r>
        <w:rPr>
          <w:rFonts w:ascii="Times New Roman" w:hAnsi="Times New Roman" w:eastAsia="宋体" w:cs="Times New Roman"/>
          <w:b/>
          <w:bCs/>
          <w:color w:val="000000"/>
          <w:sz w:val="44"/>
          <w:szCs w:val="24"/>
        </w:rPr>
        <w:t>填 写 说 明</w:t>
      </w:r>
    </w:p>
    <w:p>
      <w:pPr>
        <w:spacing w:line="360" w:lineRule="auto"/>
        <w:jc w:val="center"/>
        <w:rPr>
          <w:rFonts w:ascii="Times New Roman" w:hAnsi="Times New Roman" w:eastAsia="宋体" w:cs="Times New Roman"/>
          <w:b/>
          <w:sz w:val="32"/>
          <w:szCs w:val="32"/>
        </w:rPr>
      </w:pPr>
    </w:p>
    <w:p>
      <w:pPr>
        <w:numPr>
          <w:ilvl w:val="0"/>
          <w:numId w:val="2"/>
        </w:num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申报书要按照要求，逐项认真填写，填写内容必须实事求是，表达明确严谨。空缺项要填“无”。</w:t>
      </w:r>
    </w:p>
    <w:p>
      <w:pPr>
        <w:numPr>
          <w:ilvl w:val="0"/>
          <w:numId w:val="2"/>
        </w:num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格式要求：申报书中各项内容以“小四”号仿宋体填写；表格空间不足的，可以扩展或另附纸张；均用A4纸双面打印，于左侧装订成册（附件无需打印）。</w:t>
      </w:r>
    </w:p>
    <w:p>
      <w:pPr>
        <w:numPr>
          <w:ilvl w:val="0"/>
          <w:numId w:val="2"/>
        </w:numPr>
        <w:spacing w:line="360" w:lineRule="auto"/>
        <w:ind w:firstLine="560" w:firstLineChars="200"/>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著作、教材、论文须已刊登在正式期刊上或为正式出版物，截止时间为2023年3月31日。</w:t>
      </w:r>
    </w:p>
    <w:p>
      <w:pPr>
        <w:rPr>
          <w:rFonts w:ascii="Times New Roman" w:hAnsi="Times New Roman" w:eastAsia="仿宋_GB2312" w:cs="Times New Roman"/>
          <w:color w:val="000000"/>
          <w:sz w:val="30"/>
          <w:szCs w:val="24"/>
        </w:rPr>
      </w:pPr>
      <w:r>
        <w:rPr>
          <w:rFonts w:ascii="Times New Roman" w:hAnsi="Times New Roman" w:eastAsia="仿宋_GB2312" w:cs="Times New Roman"/>
          <w:color w:val="000000"/>
          <w:sz w:val="30"/>
          <w:szCs w:val="24"/>
        </w:rPr>
        <w:br w:type="page"/>
      </w:r>
    </w:p>
    <w:p>
      <w:pPr>
        <w:spacing w:line="800" w:lineRule="exact"/>
        <w:rPr>
          <w:rFonts w:ascii="黑体" w:hAnsi="宋体" w:eastAsia="黑体" w:cs="Times New Roman"/>
          <w:sz w:val="28"/>
          <w:szCs w:val="28"/>
        </w:rPr>
      </w:pPr>
      <w:r>
        <w:rPr>
          <w:rFonts w:hint="eastAsia" w:ascii="黑体" w:hAnsi="宋体" w:eastAsia="黑体" w:cs="Times New Roman"/>
          <w:sz w:val="28"/>
          <w:szCs w:val="28"/>
        </w:rPr>
        <w:t>一、项目组成员情况：</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9"/>
        <w:gridCol w:w="1243"/>
        <w:gridCol w:w="1243"/>
        <w:gridCol w:w="289"/>
        <w:gridCol w:w="1099"/>
        <w:gridCol w:w="1579"/>
        <w:gridCol w:w="24"/>
        <w:gridCol w:w="882"/>
        <w:gridCol w:w="51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1852" w:type="dxa"/>
            <w:gridSpan w:val="2"/>
            <w:vAlign w:val="center"/>
          </w:tcPr>
          <w:p>
            <w:pPr>
              <w:spacing w:line="360" w:lineRule="exact"/>
              <w:jc w:val="center"/>
              <w:rPr>
                <w:rFonts w:ascii="仿宋_GB2312" w:hAnsi="宋体" w:eastAsia="仿宋_GB2312" w:cs="Times New Roman"/>
                <w:sz w:val="24"/>
                <w:szCs w:val="24"/>
              </w:rPr>
            </w:pPr>
            <w:r>
              <w:rPr>
                <w:rFonts w:hint="eastAsia" w:ascii="仿宋_GB2312" w:hAnsi="宋体" w:eastAsia="仿宋_GB2312" w:cs="Times New Roman"/>
                <w:sz w:val="24"/>
                <w:szCs w:val="24"/>
              </w:rPr>
              <w:t>项目名称</w:t>
            </w:r>
          </w:p>
        </w:tc>
        <w:tc>
          <w:tcPr>
            <w:tcW w:w="6670" w:type="dxa"/>
            <w:gridSpan w:val="8"/>
            <w:vAlign w:val="center"/>
          </w:tcPr>
          <w:p>
            <w:pPr>
              <w:spacing w:line="360" w:lineRule="exact"/>
              <w:jc w:val="center"/>
              <w:rPr>
                <w:rFonts w:ascii="仿宋_GB2312" w:hAnsi="宋体"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trPr>
        <w:tc>
          <w:tcPr>
            <w:tcW w:w="609" w:type="dxa"/>
            <w:vMerge w:val="restart"/>
            <w:vAlign w:val="center"/>
          </w:tcPr>
          <w:p>
            <w:pPr>
              <w:spacing w:line="360" w:lineRule="exact"/>
              <w:jc w:val="center"/>
              <w:rPr>
                <w:rFonts w:ascii="仿宋_GB2312" w:hAnsi="宋体" w:eastAsia="仿宋_GB2312" w:cs="Times New Roman"/>
                <w:sz w:val="24"/>
                <w:szCs w:val="24"/>
              </w:rPr>
            </w:pPr>
            <w:r>
              <w:rPr>
                <w:rFonts w:hint="eastAsia" w:ascii="仿宋_GB2312" w:hAnsi="宋体" w:eastAsia="仿宋_GB2312" w:cs="Times New Roman"/>
                <w:sz w:val="24"/>
                <w:szCs w:val="24"/>
              </w:rPr>
              <w:t>项目负责人情况</w:t>
            </w:r>
          </w:p>
        </w:tc>
        <w:tc>
          <w:tcPr>
            <w:tcW w:w="1243" w:type="dxa"/>
            <w:vAlign w:val="center"/>
          </w:tcPr>
          <w:p>
            <w:pPr>
              <w:spacing w:line="360" w:lineRule="exact"/>
              <w:jc w:val="center"/>
              <w:rPr>
                <w:rFonts w:ascii="仿宋_GB2312" w:hAnsi="宋体" w:eastAsia="仿宋_GB2312" w:cs="Times New Roman"/>
                <w:sz w:val="24"/>
                <w:szCs w:val="24"/>
              </w:rPr>
            </w:pPr>
            <w:r>
              <w:rPr>
                <w:rFonts w:hint="eastAsia" w:ascii="仿宋_GB2312" w:hAnsi="宋体" w:eastAsia="仿宋_GB2312" w:cs="Times New Roman"/>
                <w:sz w:val="24"/>
                <w:szCs w:val="24"/>
              </w:rPr>
              <w:t>姓 名</w:t>
            </w:r>
          </w:p>
        </w:tc>
        <w:tc>
          <w:tcPr>
            <w:tcW w:w="1532" w:type="dxa"/>
            <w:gridSpan w:val="2"/>
            <w:vAlign w:val="center"/>
          </w:tcPr>
          <w:p>
            <w:pPr>
              <w:spacing w:line="360" w:lineRule="exact"/>
              <w:jc w:val="center"/>
              <w:rPr>
                <w:rFonts w:ascii="仿宋_GB2312" w:hAnsi="宋体" w:eastAsia="仿宋_GB2312" w:cs="Times New Roman"/>
                <w:sz w:val="24"/>
                <w:szCs w:val="24"/>
              </w:rPr>
            </w:pPr>
          </w:p>
        </w:tc>
        <w:tc>
          <w:tcPr>
            <w:tcW w:w="1099" w:type="dxa"/>
            <w:vAlign w:val="center"/>
          </w:tcPr>
          <w:p>
            <w:pPr>
              <w:spacing w:line="360" w:lineRule="exact"/>
              <w:jc w:val="center"/>
              <w:rPr>
                <w:rFonts w:ascii="仿宋_GB2312" w:hAnsi="宋体" w:eastAsia="仿宋_GB2312" w:cs="Times New Roman"/>
                <w:sz w:val="24"/>
                <w:szCs w:val="24"/>
              </w:rPr>
            </w:pPr>
            <w:r>
              <w:rPr>
                <w:rFonts w:hint="eastAsia" w:ascii="仿宋_GB2312" w:hAnsi="宋体" w:eastAsia="仿宋_GB2312" w:cs="Times New Roman"/>
                <w:sz w:val="24"/>
                <w:szCs w:val="24"/>
              </w:rPr>
              <w:t>出生</w:t>
            </w:r>
          </w:p>
          <w:p>
            <w:pPr>
              <w:spacing w:line="360" w:lineRule="exact"/>
              <w:jc w:val="center"/>
              <w:rPr>
                <w:rFonts w:ascii="仿宋_GB2312" w:hAnsi="宋体" w:eastAsia="仿宋_GB2312" w:cs="Times New Roman"/>
                <w:sz w:val="24"/>
                <w:szCs w:val="24"/>
              </w:rPr>
            </w:pPr>
            <w:r>
              <w:rPr>
                <w:rFonts w:hint="eastAsia" w:ascii="仿宋_GB2312" w:hAnsi="宋体" w:eastAsia="仿宋_GB2312" w:cs="Times New Roman"/>
                <w:sz w:val="24"/>
                <w:szCs w:val="24"/>
              </w:rPr>
              <w:t>年月</w:t>
            </w:r>
          </w:p>
        </w:tc>
        <w:tc>
          <w:tcPr>
            <w:tcW w:w="1603" w:type="dxa"/>
            <w:gridSpan w:val="2"/>
            <w:vAlign w:val="center"/>
          </w:tcPr>
          <w:p>
            <w:pPr>
              <w:spacing w:line="360" w:lineRule="exact"/>
              <w:jc w:val="center"/>
              <w:rPr>
                <w:rFonts w:ascii="仿宋_GB2312" w:hAnsi="宋体" w:eastAsia="仿宋_GB2312" w:cs="Times New Roman"/>
                <w:sz w:val="24"/>
                <w:szCs w:val="24"/>
              </w:rPr>
            </w:pPr>
          </w:p>
        </w:tc>
        <w:tc>
          <w:tcPr>
            <w:tcW w:w="882" w:type="dxa"/>
            <w:vAlign w:val="center"/>
          </w:tcPr>
          <w:p>
            <w:pPr>
              <w:spacing w:line="360" w:lineRule="exact"/>
              <w:jc w:val="center"/>
              <w:rPr>
                <w:rFonts w:ascii="仿宋_GB2312" w:hAnsi="宋体" w:eastAsia="仿宋_GB2312" w:cs="Times New Roman"/>
                <w:sz w:val="24"/>
                <w:szCs w:val="24"/>
              </w:rPr>
            </w:pPr>
            <w:r>
              <w:rPr>
                <w:rFonts w:hint="eastAsia" w:ascii="仿宋_GB2312" w:hAnsi="宋体" w:eastAsia="仿宋_GB2312" w:cs="Times New Roman"/>
                <w:sz w:val="24"/>
                <w:szCs w:val="24"/>
              </w:rPr>
              <w:t>最终学位</w:t>
            </w:r>
          </w:p>
        </w:tc>
        <w:tc>
          <w:tcPr>
            <w:tcW w:w="1554" w:type="dxa"/>
            <w:gridSpan w:val="2"/>
            <w:vAlign w:val="center"/>
          </w:tcPr>
          <w:p>
            <w:pPr>
              <w:spacing w:line="360" w:lineRule="exact"/>
              <w:jc w:val="center"/>
              <w:rPr>
                <w:rFonts w:ascii="仿宋_GB2312" w:hAnsi="宋体"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trPr>
        <w:tc>
          <w:tcPr>
            <w:tcW w:w="609" w:type="dxa"/>
            <w:vMerge w:val="continue"/>
          </w:tcPr>
          <w:p>
            <w:pPr>
              <w:spacing w:line="360" w:lineRule="exact"/>
              <w:rPr>
                <w:rFonts w:ascii="仿宋_GB2312" w:hAnsi="宋体" w:eastAsia="仿宋_GB2312" w:cs="Times New Roman"/>
                <w:sz w:val="24"/>
                <w:szCs w:val="24"/>
              </w:rPr>
            </w:pPr>
          </w:p>
        </w:tc>
        <w:tc>
          <w:tcPr>
            <w:tcW w:w="1243" w:type="dxa"/>
            <w:vAlign w:val="center"/>
          </w:tcPr>
          <w:p>
            <w:pPr>
              <w:spacing w:line="360" w:lineRule="exact"/>
              <w:jc w:val="center"/>
              <w:rPr>
                <w:rFonts w:ascii="仿宋_GB2312" w:hAnsi="宋体" w:eastAsia="仿宋_GB2312" w:cs="Times New Roman"/>
                <w:sz w:val="24"/>
                <w:szCs w:val="24"/>
              </w:rPr>
            </w:pPr>
            <w:r>
              <w:rPr>
                <w:rFonts w:hint="eastAsia" w:ascii="仿宋_GB2312" w:hAnsi="宋体" w:eastAsia="仿宋_GB2312" w:cs="Times New Roman"/>
                <w:sz w:val="24"/>
                <w:szCs w:val="24"/>
              </w:rPr>
              <w:t>专业技术</w:t>
            </w:r>
          </w:p>
          <w:p>
            <w:pPr>
              <w:spacing w:line="360" w:lineRule="exact"/>
              <w:jc w:val="center"/>
              <w:rPr>
                <w:rFonts w:ascii="仿宋_GB2312" w:hAnsi="宋体" w:eastAsia="仿宋_GB2312" w:cs="Times New Roman"/>
                <w:sz w:val="24"/>
                <w:szCs w:val="24"/>
              </w:rPr>
            </w:pPr>
            <w:r>
              <w:rPr>
                <w:rFonts w:hint="eastAsia" w:ascii="仿宋_GB2312" w:hAnsi="宋体" w:eastAsia="仿宋_GB2312" w:cs="Times New Roman"/>
                <w:sz w:val="24"/>
                <w:szCs w:val="24"/>
              </w:rPr>
              <w:t>职务</w:t>
            </w:r>
          </w:p>
        </w:tc>
        <w:tc>
          <w:tcPr>
            <w:tcW w:w="2631" w:type="dxa"/>
            <w:gridSpan w:val="3"/>
            <w:vAlign w:val="center"/>
          </w:tcPr>
          <w:p>
            <w:pPr>
              <w:spacing w:line="360" w:lineRule="exact"/>
              <w:jc w:val="center"/>
              <w:rPr>
                <w:rFonts w:ascii="仿宋_GB2312" w:hAnsi="宋体" w:eastAsia="仿宋_GB2312" w:cs="Times New Roman"/>
                <w:sz w:val="24"/>
                <w:szCs w:val="24"/>
              </w:rPr>
            </w:pPr>
          </w:p>
        </w:tc>
        <w:tc>
          <w:tcPr>
            <w:tcW w:w="1603" w:type="dxa"/>
            <w:gridSpan w:val="2"/>
            <w:vAlign w:val="center"/>
          </w:tcPr>
          <w:p>
            <w:pPr>
              <w:spacing w:line="360" w:lineRule="exact"/>
              <w:jc w:val="center"/>
              <w:rPr>
                <w:rFonts w:ascii="仿宋_GB2312" w:hAnsi="宋体" w:eastAsia="仿宋_GB2312" w:cs="Times New Roman"/>
                <w:sz w:val="24"/>
                <w:szCs w:val="24"/>
              </w:rPr>
            </w:pPr>
            <w:r>
              <w:rPr>
                <w:rFonts w:hint="eastAsia" w:ascii="仿宋_GB2312" w:hAnsi="宋体" w:eastAsia="仿宋_GB2312" w:cs="Times New Roman"/>
                <w:sz w:val="24"/>
                <w:szCs w:val="24"/>
              </w:rPr>
              <w:t>行政职务</w:t>
            </w:r>
          </w:p>
        </w:tc>
        <w:tc>
          <w:tcPr>
            <w:tcW w:w="2436" w:type="dxa"/>
            <w:gridSpan w:val="3"/>
            <w:vAlign w:val="center"/>
          </w:tcPr>
          <w:p>
            <w:pPr>
              <w:spacing w:line="360" w:lineRule="exact"/>
              <w:jc w:val="center"/>
              <w:rPr>
                <w:rFonts w:ascii="仿宋_GB2312" w:hAnsi="宋体"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609" w:type="dxa"/>
            <w:vMerge w:val="continue"/>
          </w:tcPr>
          <w:p>
            <w:pPr>
              <w:spacing w:line="360" w:lineRule="exact"/>
              <w:rPr>
                <w:rFonts w:ascii="仿宋_GB2312" w:hAnsi="宋体" w:eastAsia="仿宋_GB2312" w:cs="Times New Roman"/>
                <w:sz w:val="24"/>
                <w:szCs w:val="24"/>
              </w:rPr>
            </w:pPr>
          </w:p>
        </w:tc>
        <w:tc>
          <w:tcPr>
            <w:tcW w:w="1243" w:type="dxa"/>
            <w:vAlign w:val="center"/>
          </w:tcPr>
          <w:p>
            <w:pPr>
              <w:spacing w:line="360" w:lineRule="exact"/>
              <w:jc w:val="center"/>
              <w:rPr>
                <w:rFonts w:ascii="仿宋_GB2312" w:hAnsi="宋体" w:eastAsia="仿宋_GB2312" w:cs="Times New Roman"/>
                <w:sz w:val="24"/>
                <w:szCs w:val="24"/>
              </w:rPr>
            </w:pPr>
            <w:r>
              <w:rPr>
                <w:rFonts w:hint="eastAsia" w:ascii="仿宋_GB2312" w:hAnsi="宋体" w:eastAsia="仿宋_GB2312" w:cs="Times New Roman"/>
                <w:sz w:val="24"/>
                <w:szCs w:val="24"/>
              </w:rPr>
              <w:t>电 话</w:t>
            </w:r>
          </w:p>
        </w:tc>
        <w:tc>
          <w:tcPr>
            <w:tcW w:w="2631" w:type="dxa"/>
            <w:gridSpan w:val="3"/>
            <w:vAlign w:val="center"/>
          </w:tcPr>
          <w:p>
            <w:pPr>
              <w:spacing w:line="360" w:lineRule="exact"/>
              <w:jc w:val="center"/>
              <w:rPr>
                <w:rFonts w:ascii="仿宋_GB2312" w:hAnsi="宋体" w:eastAsia="仿宋_GB2312" w:cs="Times New Roman"/>
                <w:sz w:val="24"/>
                <w:szCs w:val="24"/>
              </w:rPr>
            </w:pPr>
          </w:p>
        </w:tc>
        <w:tc>
          <w:tcPr>
            <w:tcW w:w="1603" w:type="dxa"/>
            <w:gridSpan w:val="2"/>
            <w:vAlign w:val="center"/>
          </w:tcPr>
          <w:p>
            <w:pPr>
              <w:spacing w:line="360" w:lineRule="exact"/>
              <w:jc w:val="center"/>
              <w:rPr>
                <w:rFonts w:ascii="仿宋_GB2312" w:hAnsi="宋体" w:eastAsia="仿宋_GB2312" w:cs="Times New Roman"/>
                <w:sz w:val="24"/>
                <w:szCs w:val="24"/>
              </w:rPr>
            </w:pPr>
            <w:r>
              <w:rPr>
                <w:rFonts w:hint="eastAsia" w:ascii="仿宋_GB2312" w:hAnsi="宋体" w:eastAsia="仿宋_GB2312" w:cs="Times New Roman"/>
                <w:sz w:val="24"/>
                <w:szCs w:val="24"/>
              </w:rPr>
              <w:t>电子邮箱</w:t>
            </w:r>
          </w:p>
        </w:tc>
        <w:tc>
          <w:tcPr>
            <w:tcW w:w="2436" w:type="dxa"/>
            <w:gridSpan w:val="3"/>
            <w:vAlign w:val="center"/>
          </w:tcPr>
          <w:p>
            <w:pPr>
              <w:spacing w:line="360" w:lineRule="exact"/>
              <w:jc w:val="center"/>
              <w:rPr>
                <w:rFonts w:ascii="仿宋_GB2312" w:hAnsi="宋体"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609" w:type="dxa"/>
            <w:vMerge w:val="continue"/>
          </w:tcPr>
          <w:p>
            <w:pPr>
              <w:spacing w:line="360" w:lineRule="exact"/>
              <w:rPr>
                <w:rFonts w:ascii="仿宋_GB2312" w:hAnsi="宋体" w:eastAsia="仿宋_GB2312" w:cs="Times New Roman"/>
                <w:sz w:val="24"/>
                <w:szCs w:val="24"/>
              </w:rPr>
            </w:pPr>
          </w:p>
        </w:tc>
        <w:tc>
          <w:tcPr>
            <w:tcW w:w="1243" w:type="dxa"/>
            <w:vMerge w:val="restart"/>
            <w:vAlign w:val="center"/>
          </w:tcPr>
          <w:p>
            <w:pPr>
              <w:spacing w:line="360" w:lineRule="exact"/>
              <w:jc w:val="center"/>
              <w:rPr>
                <w:rFonts w:ascii="仿宋_GB2312" w:hAnsi="宋体" w:eastAsia="仿宋_GB2312" w:cs="Times New Roman"/>
                <w:sz w:val="24"/>
                <w:szCs w:val="24"/>
              </w:rPr>
            </w:pPr>
            <w:r>
              <w:rPr>
                <w:rFonts w:hint="eastAsia" w:ascii="仿宋_GB2312" w:hAnsi="宋体" w:eastAsia="仿宋_GB2312" w:cs="Times New Roman"/>
                <w:sz w:val="24"/>
                <w:szCs w:val="24"/>
              </w:rPr>
              <w:t>主要教学工作简历</w:t>
            </w:r>
          </w:p>
        </w:tc>
        <w:tc>
          <w:tcPr>
            <w:tcW w:w="1243" w:type="dxa"/>
            <w:vAlign w:val="center"/>
          </w:tcPr>
          <w:p>
            <w:pPr>
              <w:spacing w:line="360" w:lineRule="exact"/>
              <w:jc w:val="center"/>
              <w:rPr>
                <w:rFonts w:ascii="仿宋_GB2312" w:hAnsi="宋体" w:eastAsia="仿宋_GB2312" w:cs="Times New Roman"/>
                <w:sz w:val="24"/>
                <w:szCs w:val="24"/>
              </w:rPr>
            </w:pPr>
            <w:r>
              <w:rPr>
                <w:rFonts w:hint="eastAsia" w:ascii="仿宋_GB2312" w:hAnsi="宋体" w:eastAsia="仿宋_GB2312" w:cs="Times New Roman"/>
                <w:sz w:val="24"/>
                <w:szCs w:val="24"/>
              </w:rPr>
              <w:t>时间</w:t>
            </w:r>
          </w:p>
        </w:tc>
        <w:tc>
          <w:tcPr>
            <w:tcW w:w="1388" w:type="dxa"/>
            <w:gridSpan w:val="2"/>
            <w:vAlign w:val="center"/>
          </w:tcPr>
          <w:p>
            <w:pPr>
              <w:spacing w:line="360" w:lineRule="exact"/>
              <w:jc w:val="center"/>
              <w:rPr>
                <w:rFonts w:ascii="仿宋_GB2312" w:hAnsi="宋体" w:eastAsia="仿宋_GB2312" w:cs="Times New Roman"/>
                <w:sz w:val="24"/>
                <w:szCs w:val="24"/>
              </w:rPr>
            </w:pPr>
            <w:r>
              <w:rPr>
                <w:rFonts w:hint="eastAsia" w:ascii="仿宋_GB2312" w:hAnsi="宋体" w:eastAsia="仿宋_GB2312" w:cs="Times New Roman"/>
                <w:sz w:val="24"/>
                <w:szCs w:val="24"/>
              </w:rPr>
              <w:t>课程名称</w:t>
            </w:r>
          </w:p>
        </w:tc>
        <w:tc>
          <w:tcPr>
            <w:tcW w:w="1603" w:type="dxa"/>
            <w:gridSpan w:val="2"/>
            <w:vAlign w:val="center"/>
          </w:tcPr>
          <w:p>
            <w:pPr>
              <w:spacing w:line="360" w:lineRule="exact"/>
              <w:jc w:val="center"/>
              <w:rPr>
                <w:rFonts w:ascii="仿宋_GB2312" w:hAnsi="宋体" w:eastAsia="仿宋_GB2312" w:cs="Times New Roman"/>
                <w:sz w:val="24"/>
                <w:szCs w:val="24"/>
              </w:rPr>
            </w:pPr>
            <w:r>
              <w:rPr>
                <w:rFonts w:hint="eastAsia" w:ascii="仿宋_GB2312" w:hAnsi="宋体" w:eastAsia="仿宋_GB2312" w:cs="Times New Roman"/>
                <w:sz w:val="24"/>
                <w:szCs w:val="24"/>
              </w:rPr>
              <w:t>授课对象</w:t>
            </w:r>
          </w:p>
        </w:tc>
        <w:tc>
          <w:tcPr>
            <w:tcW w:w="882" w:type="dxa"/>
            <w:vAlign w:val="center"/>
          </w:tcPr>
          <w:p>
            <w:pPr>
              <w:spacing w:line="360" w:lineRule="exact"/>
              <w:jc w:val="center"/>
              <w:rPr>
                <w:rFonts w:ascii="仿宋_GB2312" w:hAnsi="宋体" w:eastAsia="仿宋_GB2312" w:cs="Times New Roman"/>
                <w:sz w:val="24"/>
                <w:szCs w:val="24"/>
              </w:rPr>
            </w:pPr>
            <w:r>
              <w:rPr>
                <w:rFonts w:hint="eastAsia" w:ascii="仿宋_GB2312" w:hAnsi="宋体" w:eastAsia="仿宋_GB2312" w:cs="Times New Roman"/>
                <w:sz w:val="24"/>
                <w:szCs w:val="24"/>
              </w:rPr>
              <w:t>学时</w:t>
            </w:r>
          </w:p>
        </w:tc>
        <w:tc>
          <w:tcPr>
            <w:tcW w:w="1554" w:type="dxa"/>
            <w:gridSpan w:val="2"/>
            <w:vAlign w:val="center"/>
          </w:tcPr>
          <w:p>
            <w:pPr>
              <w:spacing w:line="360" w:lineRule="exact"/>
              <w:jc w:val="center"/>
              <w:rPr>
                <w:rFonts w:ascii="仿宋_GB2312" w:hAnsi="宋体" w:eastAsia="仿宋_GB2312" w:cs="Times New Roman"/>
                <w:sz w:val="24"/>
                <w:szCs w:val="24"/>
              </w:rPr>
            </w:pPr>
            <w:r>
              <w:rPr>
                <w:rFonts w:hint="eastAsia" w:ascii="仿宋_GB2312" w:hAnsi="宋体" w:eastAsia="仿宋_GB2312" w:cs="Times New Roman"/>
                <w:sz w:val="24"/>
                <w:szCs w:val="24"/>
              </w:rPr>
              <w:t>所在单位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609" w:type="dxa"/>
            <w:vMerge w:val="continue"/>
          </w:tcPr>
          <w:p>
            <w:pPr>
              <w:spacing w:line="360" w:lineRule="exact"/>
              <w:rPr>
                <w:rFonts w:ascii="仿宋_GB2312" w:hAnsi="宋体" w:eastAsia="仿宋_GB2312" w:cs="Times New Roman"/>
                <w:sz w:val="24"/>
                <w:szCs w:val="24"/>
              </w:rPr>
            </w:pPr>
          </w:p>
        </w:tc>
        <w:tc>
          <w:tcPr>
            <w:tcW w:w="1243" w:type="dxa"/>
            <w:vMerge w:val="continue"/>
            <w:vAlign w:val="center"/>
          </w:tcPr>
          <w:p>
            <w:pPr>
              <w:spacing w:line="360" w:lineRule="exact"/>
              <w:jc w:val="center"/>
              <w:rPr>
                <w:rFonts w:ascii="仿宋_GB2312" w:hAnsi="宋体" w:eastAsia="仿宋_GB2312" w:cs="Times New Roman"/>
                <w:sz w:val="24"/>
                <w:szCs w:val="24"/>
              </w:rPr>
            </w:pPr>
          </w:p>
        </w:tc>
        <w:tc>
          <w:tcPr>
            <w:tcW w:w="1243" w:type="dxa"/>
            <w:vAlign w:val="center"/>
          </w:tcPr>
          <w:p>
            <w:pPr>
              <w:spacing w:line="360" w:lineRule="exact"/>
              <w:jc w:val="center"/>
              <w:rPr>
                <w:rFonts w:ascii="仿宋_GB2312" w:hAnsi="宋体" w:eastAsia="仿宋_GB2312" w:cs="Times New Roman"/>
                <w:sz w:val="24"/>
                <w:szCs w:val="24"/>
              </w:rPr>
            </w:pPr>
          </w:p>
        </w:tc>
        <w:tc>
          <w:tcPr>
            <w:tcW w:w="1388" w:type="dxa"/>
            <w:gridSpan w:val="2"/>
            <w:vAlign w:val="center"/>
          </w:tcPr>
          <w:p>
            <w:pPr>
              <w:spacing w:line="360" w:lineRule="exact"/>
              <w:jc w:val="center"/>
              <w:rPr>
                <w:rFonts w:ascii="仿宋_GB2312" w:hAnsi="宋体" w:eastAsia="仿宋_GB2312" w:cs="Times New Roman"/>
                <w:sz w:val="24"/>
                <w:szCs w:val="24"/>
              </w:rPr>
            </w:pPr>
          </w:p>
        </w:tc>
        <w:tc>
          <w:tcPr>
            <w:tcW w:w="1603" w:type="dxa"/>
            <w:gridSpan w:val="2"/>
            <w:vAlign w:val="center"/>
          </w:tcPr>
          <w:p>
            <w:pPr>
              <w:spacing w:line="360" w:lineRule="exact"/>
              <w:jc w:val="center"/>
              <w:rPr>
                <w:rFonts w:ascii="仿宋_GB2312" w:hAnsi="宋体" w:eastAsia="仿宋_GB2312" w:cs="Times New Roman"/>
                <w:sz w:val="24"/>
                <w:szCs w:val="24"/>
              </w:rPr>
            </w:pPr>
          </w:p>
        </w:tc>
        <w:tc>
          <w:tcPr>
            <w:tcW w:w="882" w:type="dxa"/>
            <w:vAlign w:val="center"/>
          </w:tcPr>
          <w:p>
            <w:pPr>
              <w:spacing w:line="360" w:lineRule="exact"/>
              <w:jc w:val="center"/>
              <w:rPr>
                <w:rFonts w:ascii="仿宋_GB2312" w:hAnsi="宋体" w:eastAsia="仿宋_GB2312" w:cs="Times New Roman"/>
                <w:sz w:val="24"/>
                <w:szCs w:val="24"/>
              </w:rPr>
            </w:pPr>
          </w:p>
        </w:tc>
        <w:tc>
          <w:tcPr>
            <w:tcW w:w="1554" w:type="dxa"/>
            <w:gridSpan w:val="2"/>
            <w:vAlign w:val="center"/>
          </w:tcPr>
          <w:p>
            <w:pPr>
              <w:spacing w:line="360" w:lineRule="exact"/>
              <w:jc w:val="center"/>
              <w:rPr>
                <w:rFonts w:ascii="仿宋_GB2312" w:hAnsi="宋体"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609" w:type="dxa"/>
            <w:vMerge w:val="continue"/>
          </w:tcPr>
          <w:p>
            <w:pPr>
              <w:spacing w:line="360" w:lineRule="exact"/>
              <w:rPr>
                <w:rFonts w:ascii="仿宋_GB2312" w:hAnsi="宋体" w:eastAsia="仿宋_GB2312" w:cs="Times New Roman"/>
                <w:sz w:val="24"/>
                <w:szCs w:val="24"/>
              </w:rPr>
            </w:pPr>
          </w:p>
        </w:tc>
        <w:tc>
          <w:tcPr>
            <w:tcW w:w="1243" w:type="dxa"/>
            <w:vMerge w:val="continue"/>
            <w:vAlign w:val="center"/>
          </w:tcPr>
          <w:p>
            <w:pPr>
              <w:spacing w:line="360" w:lineRule="exact"/>
              <w:jc w:val="center"/>
              <w:rPr>
                <w:rFonts w:ascii="仿宋_GB2312" w:hAnsi="宋体" w:eastAsia="仿宋_GB2312" w:cs="Times New Roman"/>
                <w:sz w:val="24"/>
                <w:szCs w:val="24"/>
              </w:rPr>
            </w:pPr>
          </w:p>
        </w:tc>
        <w:tc>
          <w:tcPr>
            <w:tcW w:w="1243" w:type="dxa"/>
            <w:vAlign w:val="center"/>
          </w:tcPr>
          <w:p>
            <w:pPr>
              <w:spacing w:line="360" w:lineRule="exact"/>
              <w:jc w:val="center"/>
              <w:rPr>
                <w:rFonts w:ascii="仿宋_GB2312" w:hAnsi="宋体" w:eastAsia="仿宋_GB2312" w:cs="Times New Roman"/>
                <w:sz w:val="24"/>
                <w:szCs w:val="24"/>
              </w:rPr>
            </w:pPr>
          </w:p>
        </w:tc>
        <w:tc>
          <w:tcPr>
            <w:tcW w:w="1388" w:type="dxa"/>
            <w:gridSpan w:val="2"/>
            <w:vAlign w:val="center"/>
          </w:tcPr>
          <w:p>
            <w:pPr>
              <w:spacing w:line="360" w:lineRule="exact"/>
              <w:jc w:val="center"/>
              <w:rPr>
                <w:rFonts w:ascii="仿宋_GB2312" w:hAnsi="宋体" w:eastAsia="仿宋_GB2312" w:cs="Times New Roman"/>
                <w:sz w:val="24"/>
                <w:szCs w:val="24"/>
              </w:rPr>
            </w:pPr>
          </w:p>
        </w:tc>
        <w:tc>
          <w:tcPr>
            <w:tcW w:w="1603" w:type="dxa"/>
            <w:gridSpan w:val="2"/>
            <w:vAlign w:val="center"/>
          </w:tcPr>
          <w:p>
            <w:pPr>
              <w:spacing w:line="360" w:lineRule="exact"/>
              <w:jc w:val="center"/>
              <w:rPr>
                <w:rFonts w:ascii="仿宋_GB2312" w:hAnsi="宋体" w:eastAsia="仿宋_GB2312" w:cs="Times New Roman"/>
                <w:sz w:val="24"/>
                <w:szCs w:val="24"/>
              </w:rPr>
            </w:pPr>
          </w:p>
        </w:tc>
        <w:tc>
          <w:tcPr>
            <w:tcW w:w="882" w:type="dxa"/>
            <w:vAlign w:val="center"/>
          </w:tcPr>
          <w:p>
            <w:pPr>
              <w:spacing w:line="360" w:lineRule="exact"/>
              <w:jc w:val="center"/>
              <w:rPr>
                <w:rFonts w:ascii="仿宋_GB2312" w:hAnsi="宋体" w:eastAsia="仿宋_GB2312" w:cs="Times New Roman"/>
                <w:sz w:val="24"/>
                <w:szCs w:val="24"/>
              </w:rPr>
            </w:pPr>
          </w:p>
        </w:tc>
        <w:tc>
          <w:tcPr>
            <w:tcW w:w="1554" w:type="dxa"/>
            <w:gridSpan w:val="2"/>
            <w:vAlign w:val="center"/>
          </w:tcPr>
          <w:p>
            <w:pPr>
              <w:spacing w:line="360" w:lineRule="exact"/>
              <w:jc w:val="center"/>
              <w:rPr>
                <w:rFonts w:ascii="仿宋_GB2312" w:hAnsi="宋体"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609" w:type="dxa"/>
            <w:vMerge w:val="continue"/>
          </w:tcPr>
          <w:p>
            <w:pPr>
              <w:spacing w:line="360" w:lineRule="exact"/>
              <w:rPr>
                <w:rFonts w:ascii="仿宋_GB2312" w:hAnsi="宋体" w:eastAsia="仿宋_GB2312" w:cs="Times New Roman"/>
                <w:sz w:val="24"/>
                <w:szCs w:val="24"/>
              </w:rPr>
            </w:pPr>
          </w:p>
        </w:tc>
        <w:tc>
          <w:tcPr>
            <w:tcW w:w="1243" w:type="dxa"/>
            <w:vMerge w:val="continue"/>
            <w:vAlign w:val="center"/>
          </w:tcPr>
          <w:p>
            <w:pPr>
              <w:spacing w:line="360" w:lineRule="exact"/>
              <w:jc w:val="center"/>
              <w:rPr>
                <w:rFonts w:ascii="仿宋_GB2312" w:hAnsi="宋体" w:eastAsia="仿宋_GB2312" w:cs="Times New Roman"/>
                <w:sz w:val="24"/>
                <w:szCs w:val="24"/>
              </w:rPr>
            </w:pPr>
          </w:p>
        </w:tc>
        <w:tc>
          <w:tcPr>
            <w:tcW w:w="1243" w:type="dxa"/>
            <w:vAlign w:val="center"/>
          </w:tcPr>
          <w:p>
            <w:pPr>
              <w:spacing w:line="360" w:lineRule="exact"/>
              <w:jc w:val="center"/>
              <w:rPr>
                <w:rFonts w:ascii="仿宋_GB2312" w:hAnsi="宋体" w:eastAsia="仿宋_GB2312" w:cs="Times New Roman"/>
                <w:sz w:val="24"/>
                <w:szCs w:val="24"/>
              </w:rPr>
            </w:pPr>
          </w:p>
        </w:tc>
        <w:tc>
          <w:tcPr>
            <w:tcW w:w="1388" w:type="dxa"/>
            <w:gridSpan w:val="2"/>
            <w:vAlign w:val="center"/>
          </w:tcPr>
          <w:p>
            <w:pPr>
              <w:spacing w:line="360" w:lineRule="exact"/>
              <w:jc w:val="center"/>
              <w:rPr>
                <w:rFonts w:ascii="仿宋_GB2312" w:hAnsi="宋体" w:eastAsia="仿宋_GB2312" w:cs="Times New Roman"/>
                <w:sz w:val="24"/>
                <w:szCs w:val="24"/>
              </w:rPr>
            </w:pPr>
          </w:p>
        </w:tc>
        <w:tc>
          <w:tcPr>
            <w:tcW w:w="1603" w:type="dxa"/>
            <w:gridSpan w:val="2"/>
            <w:vAlign w:val="center"/>
          </w:tcPr>
          <w:p>
            <w:pPr>
              <w:spacing w:line="360" w:lineRule="exact"/>
              <w:jc w:val="center"/>
              <w:rPr>
                <w:rFonts w:ascii="仿宋_GB2312" w:hAnsi="宋体" w:eastAsia="仿宋_GB2312" w:cs="Times New Roman"/>
                <w:sz w:val="24"/>
                <w:szCs w:val="24"/>
              </w:rPr>
            </w:pPr>
          </w:p>
        </w:tc>
        <w:tc>
          <w:tcPr>
            <w:tcW w:w="882" w:type="dxa"/>
            <w:vAlign w:val="center"/>
          </w:tcPr>
          <w:p>
            <w:pPr>
              <w:spacing w:line="360" w:lineRule="exact"/>
              <w:jc w:val="center"/>
              <w:rPr>
                <w:rFonts w:ascii="仿宋_GB2312" w:hAnsi="宋体" w:eastAsia="仿宋_GB2312" w:cs="Times New Roman"/>
                <w:sz w:val="24"/>
                <w:szCs w:val="24"/>
              </w:rPr>
            </w:pPr>
          </w:p>
        </w:tc>
        <w:tc>
          <w:tcPr>
            <w:tcW w:w="1554" w:type="dxa"/>
            <w:gridSpan w:val="2"/>
            <w:vAlign w:val="center"/>
          </w:tcPr>
          <w:p>
            <w:pPr>
              <w:spacing w:line="360" w:lineRule="exact"/>
              <w:jc w:val="center"/>
              <w:rPr>
                <w:rFonts w:ascii="仿宋_GB2312" w:hAnsi="宋体"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609" w:type="dxa"/>
            <w:vMerge w:val="continue"/>
          </w:tcPr>
          <w:p>
            <w:pPr>
              <w:spacing w:line="360" w:lineRule="exact"/>
              <w:rPr>
                <w:rFonts w:ascii="仿宋_GB2312" w:hAnsi="宋体" w:eastAsia="仿宋_GB2312" w:cs="Times New Roman"/>
                <w:sz w:val="24"/>
                <w:szCs w:val="24"/>
              </w:rPr>
            </w:pPr>
          </w:p>
        </w:tc>
        <w:tc>
          <w:tcPr>
            <w:tcW w:w="1243" w:type="dxa"/>
            <w:vMerge w:val="continue"/>
            <w:vAlign w:val="center"/>
          </w:tcPr>
          <w:p>
            <w:pPr>
              <w:spacing w:line="360" w:lineRule="exact"/>
              <w:jc w:val="center"/>
              <w:rPr>
                <w:rFonts w:ascii="仿宋_GB2312" w:hAnsi="宋体" w:eastAsia="仿宋_GB2312" w:cs="Times New Roman"/>
                <w:sz w:val="24"/>
                <w:szCs w:val="24"/>
              </w:rPr>
            </w:pPr>
          </w:p>
        </w:tc>
        <w:tc>
          <w:tcPr>
            <w:tcW w:w="1243" w:type="dxa"/>
            <w:vAlign w:val="center"/>
          </w:tcPr>
          <w:p>
            <w:pPr>
              <w:spacing w:line="360" w:lineRule="exact"/>
              <w:jc w:val="center"/>
              <w:rPr>
                <w:rFonts w:ascii="仿宋_GB2312" w:hAnsi="宋体" w:eastAsia="仿宋_GB2312" w:cs="Times New Roman"/>
                <w:sz w:val="24"/>
                <w:szCs w:val="24"/>
              </w:rPr>
            </w:pPr>
          </w:p>
        </w:tc>
        <w:tc>
          <w:tcPr>
            <w:tcW w:w="1388" w:type="dxa"/>
            <w:gridSpan w:val="2"/>
            <w:vAlign w:val="center"/>
          </w:tcPr>
          <w:p>
            <w:pPr>
              <w:spacing w:line="360" w:lineRule="exact"/>
              <w:jc w:val="center"/>
              <w:rPr>
                <w:rFonts w:ascii="仿宋_GB2312" w:hAnsi="宋体" w:eastAsia="仿宋_GB2312" w:cs="Times New Roman"/>
                <w:sz w:val="24"/>
                <w:szCs w:val="24"/>
              </w:rPr>
            </w:pPr>
          </w:p>
        </w:tc>
        <w:tc>
          <w:tcPr>
            <w:tcW w:w="1603" w:type="dxa"/>
            <w:gridSpan w:val="2"/>
            <w:vAlign w:val="center"/>
          </w:tcPr>
          <w:p>
            <w:pPr>
              <w:spacing w:line="360" w:lineRule="exact"/>
              <w:jc w:val="center"/>
              <w:rPr>
                <w:rFonts w:ascii="仿宋_GB2312" w:hAnsi="宋体" w:eastAsia="仿宋_GB2312" w:cs="Times New Roman"/>
                <w:sz w:val="24"/>
                <w:szCs w:val="24"/>
              </w:rPr>
            </w:pPr>
          </w:p>
        </w:tc>
        <w:tc>
          <w:tcPr>
            <w:tcW w:w="882" w:type="dxa"/>
            <w:vAlign w:val="center"/>
          </w:tcPr>
          <w:p>
            <w:pPr>
              <w:spacing w:line="360" w:lineRule="exact"/>
              <w:jc w:val="center"/>
              <w:rPr>
                <w:rFonts w:ascii="仿宋_GB2312" w:hAnsi="宋体" w:eastAsia="仿宋_GB2312" w:cs="Times New Roman"/>
                <w:sz w:val="24"/>
                <w:szCs w:val="24"/>
              </w:rPr>
            </w:pPr>
          </w:p>
        </w:tc>
        <w:tc>
          <w:tcPr>
            <w:tcW w:w="1554" w:type="dxa"/>
            <w:gridSpan w:val="2"/>
            <w:vAlign w:val="center"/>
          </w:tcPr>
          <w:p>
            <w:pPr>
              <w:spacing w:line="360" w:lineRule="exact"/>
              <w:jc w:val="center"/>
              <w:rPr>
                <w:rFonts w:ascii="仿宋_GB2312" w:hAnsi="宋体"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609" w:type="dxa"/>
            <w:vMerge w:val="continue"/>
          </w:tcPr>
          <w:p>
            <w:pPr>
              <w:spacing w:line="360" w:lineRule="exact"/>
              <w:rPr>
                <w:rFonts w:ascii="仿宋_GB2312" w:hAnsi="宋体" w:eastAsia="仿宋_GB2312" w:cs="Times New Roman"/>
                <w:sz w:val="24"/>
                <w:szCs w:val="24"/>
              </w:rPr>
            </w:pPr>
          </w:p>
        </w:tc>
        <w:tc>
          <w:tcPr>
            <w:tcW w:w="1243" w:type="dxa"/>
            <w:vMerge w:val="restart"/>
            <w:vAlign w:val="center"/>
          </w:tcPr>
          <w:p>
            <w:pPr>
              <w:spacing w:line="360" w:lineRule="exact"/>
              <w:jc w:val="center"/>
              <w:rPr>
                <w:rFonts w:ascii="仿宋_GB2312" w:hAnsi="宋体" w:eastAsia="仿宋_GB2312" w:cs="Times New Roman"/>
                <w:sz w:val="24"/>
                <w:szCs w:val="24"/>
              </w:rPr>
            </w:pPr>
            <w:r>
              <w:rPr>
                <w:rFonts w:hint="eastAsia" w:ascii="仿宋_GB2312" w:hAnsi="宋体" w:eastAsia="仿宋_GB2312" w:cs="Times New Roman"/>
                <w:sz w:val="24"/>
                <w:szCs w:val="24"/>
              </w:rPr>
              <w:t>近三年主持的教学研究课题</w:t>
            </w:r>
          </w:p>
        </w:tc>
        <w:tc>
          <w:tcPr>
            <w:tcW w:w="1243" w:type="dxa"/>
            <w:vAlign w:val="center"/>
          </w:tcPr>
          <w:p>
            <w:pPr>
              <w:spacing w:line="360" w:lineRule="exact"/>
              <w:jc w:val="center"/>
              <w:rPr>
                <w:rFonts w:ascii="仿宋_GB2312" w:hAnsi="宋体" w:eastAsia="仿宋_GB2312" w:cs="Times New Roman"/>
                <w:sz w:val="24"/>
                <w:szCs w:val="24"/>
              </w:rPr>
            </w:pPr>
            <w:r>
              <w:rPr>
                <w:rFonts w:hint="eastAsia" w:ascii="仿宋_GB2312" w:hAnsi="宋体" w:eastAsia="仿宋_GB2312" w:cs="Times New Roman"/>
                <w:sz w:val="24"/>
                <w:szCs w:val="24"/>
              </w:rPr>
              <w:t>项目级别</w:t>
            </w:r>
          </w:p>
        </w:tc>
        <w:tc>
          <w:tcPr>
            <w:tcW w:w="3873" w:type="dxa"/>
            <w:gridSpan w:val="5"/>
            <w:vAlign w:val="center"/>
          </w:tcPr>
          <w:p>
            <w:pPr>
              <w:spacing w:line="360" w:lineRule="exact"/>
              <w:jc w:val="center"/>
              <w:rPr>
                <w:rFonts w:ascii="仿宋_GB2312" w:hAnsi="宋体" w:eastAsia="仿宋_GB2312" w:cs="Times New Roman"/>
                <w:sz w:val="24"/>
                <w:szCs w:val="24"/>
              </w:rPr>
            </w:pPr>
            <w:r>
              <w:rPr>
                <w:rFonts w:hint="eastAsia" w:ascii="仿宋_GB2312" w:hAnsi="宋体" w:eastAsia="仿宋_GB2312" w:cs="Times New Roman"/>
                <w:sz w:val="24"/>
                <w:szCs w:val="24"/>
              </w:rPr>
              <w:t>项目名称</w:t>
            </w:r>
          </w:p>
        </w:tc>
        <w:tc>
          <w:tcPr>
            <w:tcW w:w="1554" w:type="dxa"/>
            <w:gridSpan w:val="2"/>
            <w:vAlign w:val="center"/>
          </w:tcPr>
          <w:p>
            <w:pPr>
              <w:spacing w:line="360" w:lineRule="exact"/>
              <w:jc w:val="center"/>
              <w:rPr>
                <w:rFonts w:ascii="仿宋_GB2312" w:hAnsi="宋体" w:eastAsia="仿宋_GB2312" w:cs="Times New Roman"/>
                <w:sz w:val="24"/>
                <w:szCs w:val="24"/>
              </w:rPr>
            </w:pPr>
            <w:r>
              <w:rPr>
                <w:rFonts w:hint="eastAsia" w:ascii="仿宋_GB2312" w:hAnsi="宋体" w:eastAsia="仿宋_GB2312" w:cs="Times New Roman"/>
                <w:sz w:val="24"/>
                <w:szCs w:val="24"/>
              </w:rPr>
              <w:t>获批时间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609" w:type="dxa"/>
            <w:vMerge w:val="continue"/>
          </w:tcPr>
          <w:p>
            <w:pPr>
              <w:spacing w:line="360" w:lineRule="exact"/>
              <w:rPr>
                <w:rFonts w:ascii="仿宋_GB2312" w:hAnsi="宋体" w:eastAsia="仿宋_GB2312" w:cs="Times New Roman"/>
                <w:sz w:val="24"/>
                <w:szCs w:val="24"/>
              </w:rPr>
            </w:pPr>
          </w:p>
        </w:tc>
        <w:tc>
          <w:tcPr>
            <w:tcW w:w="1243" w:type="dxa"/>
            <w:vMerge w:val="continue"/>
            <w:vAlign w:val="center"/>
          </w:tcPr>
          <w:p>
            <w:pPr>
              <w:spacing w:line="360" w:lineRule="exact"/>
              <w:jc w:val="center"/>
              <w:rPr>
                <w:rFonts w:ascii="仿宋_GB2312" w:hAnsi="宋体" w:eastAsia="仿宋_GB2312" w:cs="Times New Roman"/>
                <w:sz w:val="24"/>
                <w:szCs w:val="24"/>
              </w:rPr>
            </w:pPr>
          </w:p>
        </w:tc>
        <w:tc>
          <w:tcPr>
            <w:tcW w:w="1243" w:type="dxa"/>
            <w:vAlign w:val="center"/>
          </w:tcPr>
          <w:p>
            <w:pPr>
              <w:spacing w:line="360" w:lineRule="exact"/>
              <w:jc w:val="center"/>
              <w:rPr>
                <w:rFonts w:ascii="仿宋_GB2312" w:hAnsi="宋体" w:eastAsia="仿宋_GB2312" w:cs="Times New Roman"/>
                <w:sz w:val="24"/>
                <w:szCs w:val="24"/>
              </w:rPr>
            </w:pPr>
          </w:p>
        </w:tc>
        <w:tc>
          <w:tcPr>
            <w:tcW w:w="3873" w:type="dxa"/>
            <w:gridSpan w:val="5"/>
            <w:vAlign w:val="center"/>
          </w:tcPr>
          <w:p>
            <w:pPr>
              <w:spacing w:line="360" w:lineRule="exact"/>
              <w:jc w:val="center"/>
              <w:rPr>
                <w:rFonts w:ascii="仿宋_GB2312" w:hAnsi="宋体" w:eastAsia="仿宋_GB2312" w:cs="Times New Roman"/>
                <w:sz w:val="24"/>
                <w:szCs w:val="24"/>
              </w:rPr>
            </w:pPr>
          </w:p>
        </w:tc>
        <w:tc>
          <w:tcPr>
            <w:tcW w:w="1554" w:type="dxa"/>
            <w:gridSpan w:val="2"/>
            <w:vAlign w:val="center"/>
          </w:tcPr>
          <w:p>
            <w:pPr>
              <w:spacing w:line="360" w:lineRule="exact"/>
              <w:jc w:val="center"/>
              <w:rPr>
                <w:rFonts w:ascii="仿宋_GB2312" w:hAnsi="宋体"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609" w:type="dxa"/>
            <w:vMerge w:val="continue"/>
          </w:tcPr>
          <w:p>
            <w:pPr>
              <w:spacing w:line="360" w:lineRule="exact"/>
              <w:rPr>
                <w:rFonts w:ascii="仿宋_GB2312" w:hAnsi="宋体" w:eastAsia="仿宋_GB2312" w:cs="Times New Roman"/>
                <w:sz w:val="24"/>
                <w:szCs w:val="24"/>
              </w:rPr>
            </w:pPr>
          </w:p>
        </w:tc>
        <w:tc>
          <w:tcPr>
            <w:tcW w:w="1243" w:type="dxa"/>
            <w:vMerge w:val="continue"/>
            <w:vAlign w:val="center"/>
          </w:tcPr>
          <w:p>
            <w:pPr>
              <w:spacing w:line="360" w:lineRule="exact"/>
              <w:jc w:val="center"/>
              <w:rPr>
                <w:rFonts w:ascii="仿宋_GB2312" w:hAnsi="宋体" w:eastAsia="仿宋_GB2312" w:cs="Times New Roman"/>
                <w:sz w:val="24"/>
                <w:szCs w:val="24"/>
              </w:rPr>
            </w:pPr>
          </w:p>
        </w:tc>
        <w:tc>
          <w:tcPr>
            <w:tcW w:w="1243" w:type="dxa"/>
            <w:vAlign w:val="center"/>
          </w:tcPr>
          <w:p>
            <w:pPr>
              <w:spacing w:line="360" w:lineRule="exact"/>
              <w:jc w:val="center"/>
              <w:rPr>
                <w:rFonts w:ascii="仿宋_GB2312" w:hAnsi="宋体" w:eastAsia="仿宋_GB2312" w:cs="Times New Roman"/>
                <w:sz w:val="24"/>
                <w:szCs w:val="24"/>
              </w:rPr>
            </w:pPr>
          </w:p>
        </w:tc>
        <w:tc>
          <w:tcPr>
            <w:tcW w:w="3873" w:type="dxa"/>
            <w:gridSpan w:val="5"/>
            <w:vAlign w:val="center"/>
          </w:tcPr>
          <w:p>
            <w:pPr>
              <w:spacing w:line="360" w:lineRule="exact"/>
              <w:jc w:val="center"/>
              <w:rPr>
                <w:rFonts w:ascii="仿宋_GB2312" w:hAnsi="宋体" w:eastAsia="仿宋_GB2312" w:cs="Times New Roman"/>
                <w:sz w:val="24"/>
                <w:szCs w:val="24"/>
              </w:rPr>
            </w:pPr>
          </w:p>
        </w:tc>
        <w:tc>
          <w:tcPr>
            <w:tcW w:w="1554" w:type="dxa"/>
            <w:gridSpan w:val="2"/>
            <w:vAlign w:val="center"/>
          </w:tcPr>
          <w:p>
            <w:pPr>
              <w:spacing w:line="360" w:lineRule="exact"/>
              <w:jc w:val="center"/>
              <w:rPr>
                <w:rFonts w:ascii="仿宋_GB2312" w:hAnsi="宋体"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609" w:type="dxa"/>
            <w:vMerge w:val="continue"/>
          </w:tcPr>
          <w:p>
            <w:pPr>
              <w:spacing w:line="360" w:lineRule="exact"/>
              <w:rPr>
                <w:rFonts w:ascii="仿宋_GB2312" w:hAnsi="宋体" w:eastAsia="仿宋_GB2312" w:cs="Times New Roman"/>
                <w:sz w:val="24"/>
                <w:szCs w:val="24"/>
              </w:rPr>
            </w:pPr>
          </w:p>
        </w:tc>
        <w:tc>
          <w:tcPr>
            <w:tcW w:w="1243" w:type="dxa"/>
            <w:vMerge w:val="continue"/>
            <w:vAlign w:val="center"/>
          </w:tcPr>
          <w:p>
            <w:pPr>
              <w:spacing w:line="360" w:lineRule="exact"/>
              <w:jc w:val="center"/>
              <w:rPr>
                <w:rFonts w:ascii="仿宋_GB2312" w:hAnsi="宋体" w:eastAsia="仿宋_GB2312" w:cs="Times New Roman"/>
                <w:sz w:val="24"/>
                <w:szCs w:val="24"/>
              </w:rPr>
            </w:pPr>
          </w:p>
        </w:tc>
        <w:tc>
          <w:tcPr>
            <w:tcW w:w="1243" w:type="dxa"/>
            <w:vAlign w:val="center"/>
          </w:tcPr>
          <w:p>
            <w:pPr>
              <w:spacing w:line="360" w:lineRule="exact"/>
              <w:jc w:val="center"/>
              <w:rPr>
                <w:rFonts w:ascii="仿宋_GB2312" w:hAnsi="宋体" w:eastAsia="仿宋_GB2312" w:cs="Times New Roman"/>
                <w:sz w:val="24"/>
                <w:szCs w:val="24"/>
              </w:rPr>
            </w:pPr>
          </w:p>
        </w:tc>
        <w:tc>
          <w:tcPr>
            <w:tcW w:w="3873" w:type="dxa"/>
            <w:gridSpan w:val="5"/>
            <w:vAlign w:val="center"/>
          </w:tcPr>
          <w:p>
            <w:pPr>
              <w:spacing w:line="360" w:lineRule="exact"/>
              <w:jc w:val="center"/>
              <w:rPr>
                <w:rFonts w:ascii="仿宋_GB2312" w:hAnsi="宋体" w:eastAsia="仿宋_GB2312" w:cs="Times New Roman"/>
                <w:sz w:val="24"/>
                <w:szCs w:val="24"/>
              </w:rPr>
            </w:pPr>
          </w:p>
        </w:tc>
        <w:tc>
          <w:tcPr>
            <w:tcW w:w="1554" w:type="dxa"/>
            <w:gridSpan w:val="2"/>
            <w:vAlign w:val="center"/>
          </w:tcPr>
          <w:p>
            <w:pPr>
              <w:spacing w:line="360" w:lineRule="exact"/>
              <w:jc w:val="center"/>
              <w:rPr>
                <w:rFonts w:ascii="仿宋_GB2312" w:hAnsi="宋体"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609" w:type="dxa"/>
            <w:vMerge w:val="continue"/>
          </w:tcPr>
          <w:p>
            <w:pPr>
              <w:spacing w:line="360" w:lineRule="exact"/>
              <w:rPr>
                <w:rFonts w:ascii="仿宋_GB2312" w:hAnsi="宋体" w:eastAsia="仿宋_GB2312" w:cs="Times New Roman"/>
                <w:sz w:val="24"/>
                <w:szCs w:val="24"/>
              </w:rPr>
            </w:pPr>
          </w:p>
        </w:tc>
        <w:tc>
          <w:tcPr>
            <w:tcW w:w="1243" w:type="dxa"/>
            <w:vMerge w:val="continue"/>
            <w:vAlign w:val="center"/>
          </w:tcPr>
          <w:p>
            <w:pPr>
              <w:spacing w:line="360" w:lineRule="exact"/>
              <w:jc w:val="center"/>
              <w:rPr>
                <w:rFonts w:ascii="仿宋_GB2312" w:hAnsi="宋体" w:eastAsia="仿宋_GB2312" w:cs="Times New Roman"/>
                <w:sz w:val="24"/>
                <w:szCs w:val="24"/>
              </w:rPr>
            </w:pPr>
          </w:p>
        </w:tc>
        <w:tc>
          <w:tcPr>
            <w:tcW w:w="1243" w:type="dxa"/>
            <w:vAlign w:val="center"/>
          </w:tcPr>
          <w:p>
            <w:pPr>
              <w:spacing w:line="360" w:lineRule="exact"/>
              <w:jc w:val="center"/>
              <w:rPr>
                <w:rFonts w:ascii="仿宋_GB2312" w:hAnsi="宋体" w:eastAsia="仿宋_GB2312" w:cs="Times New Roman"/>
                <w:sz w:val="24"/>
                <w:szCs w:val="24"/>
              </w:rPr>
            </w:pPr>
          </w:p>
        </w:tc>
        <w:tc>
          <w:tcPr>
            <w:tcW w:w="3873" w:type="dxa"/>
            <w:gridSpan w:val="5"/>
            <w:vAlign w:val="center"/>
          </w:tcPr>
          <w:p>
            <w:pPr>
              <w:spacing w:line="360" w:lineRule="exact"/>
              <w:jc w:val="center"/>
              <w:rPr>
                <w:rFonts w:ascii="仿宋_GB2312" w:hAnsi="宋体" w:eastAsia="仿宋_GB2312" w:cs="Times New Roman"/>
                <w:sz w:val="24"/>
                <w:szCs w:val="24"/>
              </w:rPr>
            </w:pPr>
          </w:p>
        </w:tc>
        <w:tc>
          <w:tcPr>
            <w:tcW w:w="1554" w:type="dxa"/>
            <w:gridSpan w:val="2"/>
            <w:vAlign w:val="center"/>
          </w:tcPr>
          <w:p>
            <w:pPr>
              <w:spacing w:line="360" w:lineRule="exact"/>
              <w:jc w:val="center"/>
              <w:rPr>
                <w:rFonts w:ascii="仿宋_GB2312" w:hAnsi="宋体"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609" w:type="dxa"/>
            <w:vMerge w:val="restart"/>
            <w:vAlign w:val="center"/>
          </w:tcPr>
          <w:p>
            <w:pPr>
              <w:spacing w:line="360" w:lineRule="exact"/>
              <w:jc w:val="center"/>
              <w:rPr>
                <w:rFonts w:ascii="仿宋_GB2312" w:hAnsi="宋体" w:eastAsia="仿宋_GB2312" w:cs="Times New Roman"/>
                <w:sz w:val="24"/>
                <w:szCs w:val="24"/>
              </w:rPr>
            </w:pPr>
            <w:r>
              <w:rPr>
                <w:rFonts w:hint="eastAsia" w:ascii="仿宋_GB2312" w:hAnsi="宋体" w:eastAsia="仿宋_GB2312" w:cs="Times New Roman"/>
                <w:sz w:val="24"/>
                <w:szCs w:val="24"/>
              </w:rPr>
              <w:t>项</w:t>
            </w:r>
          </w:p>
          <w:p>
            <w:pPr>
              <w:spacing w:line="360" w:lineRule="exact"/>
              <w:jc w:val="center"/>
              <w:rPr>
                <w:rFonts w:ascii="仿宋_GB2312" w:hAnsi="宋体" w:eastAsia="仿宋_GB2312" w:cs="Times New Roman"/>
                <w:sz w:val="24"/>
                <w:szCs w:val="24"/>
              </w:rPr>
            </w:pPr>
          </w:p>
          <w:p>
            <w:pPr>
              <w:spacing w:line="360" w:lineRule="exact"/>
              <w:jc w:val="center"/>
              <w:rPr>
                <w:rFonts w:ascii="仿宋_GB2312" w:hAnsi="宋体" w:eastAsia="仿宋_GB2312" w:cs="Times New Roman"/>
                <w:sz w:val="24"/>
                <w:szCs w:val="24"/>
              </w:rPr>
            </w:pPr>
            <w:r>
              <w:rPr>
                <w:rFonts w:hint="eastAsia" w:ascii="仿宋_GB2312" w:hAnsi="宋体" w:eastAsia="仿宋_GB2312" w:cs="Times New Roman"/>
                <w:sz w:val="24"/>
                <w:szCs w:val="24"/>
              </w:rPr>
              <w:t>目</w:t>
            </w:r>
          </w:p>
          <w:p>
            <w:pPr>
              <w:spacing w:line="360" w:lineRule="exact"/>
              <w:jc w:val="center"/>
              <w:rPr>
                <w:rFonts w:ascii="仿宋_GB2312" w:hAnsi="宋体" w:eastAsia="仿宋_GB2312" w:cs="Times New Roman"/>
                <w:sz w:val="24"/>
                <w:szCs w:val="24"/>
              </w:rPr>
            </w:pPr>
          </w:p>
          <w:p>
            <w:pPr>
              <w:spacing w:line="360" w:lineRule="exact"/>
              <w:jc w:val="center"/>
              <w:rPr>
                <w:rFonts w:ascii="仿宋_GB2312" w:hAnsi="宋体" w:eastAsia="仿宋_GB2312" w:cs="Times New Roman"/>
                <w:sz w:val="24"/>
                <w:szCs w:val="24"/>
              </w:rPr>
            </w:pPr>
            <w:r>
              <w:rPr>
                <w:rFonts w:hint="eastAsia" w:ascii="仿宋_GB2312" w:hAnsi="宋体" w:eastAsia="仿宋_GB2312" w:cs="Times New Roman"/>
                <w:sz w:val="24"/>
                <w:szCs w:val="24"/>
              </w:rPr>
              <w:t>组</w:t>
            </w:r>
          </w:p>
          <w:p>
            <w:pPr>
              <w:spacing w:line="360" w:lineRule="exact"/>
              <w:jc w:val="center"/>
              <w:rPr>
                <w:rFonts w:ascii="仿宋_GB2312" w:hAnsi="宋体" w:eastAsia="仿宋_GB2312" w:cs="Times New Roman"/>
                <w:sz w:val="24"/>
                <w:szCs w:val="24"/>
              </w:rPr>
            </w:pPr>
          </w:p>
          <w:p>
            <w:pPr>
              <w:spacing w:line="360" w:lineRule="exact"/>
              <w:jc w:val="center"/>
              <w:rPr>
                <w:rFonts w:ascii="仿宋_GB2312" w:hAnsi="宋体" w:eastAsia="仿宋_GB2312" w:cs="Times New Roman"/>
                <w:sz w:val="24"/>
                <w:szCs w:val="24"/>
              </w:rPr>
            </w:pPr>
            <w:r>
              <w:rPr>
                <w:rFonts w:hint="eastAsia" w:ascii="仿宋_GB2312" w:hAnsi="宋体" w:eastAsia="仿宋_GB2312" w:cs="Times New Roman"/>
                <w:sz w:val="24"/>
                <w:szCs w:val="24"/>
              </w:rPr>
              <w:t>成</w:t>
            </w:r>
          </w:p>
          <w:p>
            <w:pPr>
              <w:spacing w:line="360" w:lineRule="exact"/>
              <w:jc w:val="center"/>
              <w:rPr>
                <w:rFonts w:ascii="仿宋_GB2312" w:hAnsi="宋体" w:eastAsia="仿宋_GB2312" w:cs="Times New Roman"/>
                <w:sz w:val="24"/>
                <w:szCs w:val="24"/>
              </w:rPr>
            </w:pPr>
          </w:p>
          <w:p>
            <w:pPr>
              <w:spacing w:line="360" w:lineRule="exact"/>
              <w:jc w:val="center"/>
              <w:rPr>
                <w:rFonts w:ascii="仿宋_GB2312" w:hAnsi="宋体" w:eastAsia="仿宋_GB2312" w:cs="Times New Roman"/>
                <w:sz w:val="24"/>
                <w:szCs w:val="24"/>
              </w:rPr>
            </w:pPr>
            <w:r>
              <w:rPr>
                <w:rFonts w:hint="eastAsia" w:ascii="仿宋_GB2312" w:hAnsi="宋体" w:eastAsia="仿宋_GB2312" w:cs="Times New Roman"/>
                <w:sz w:val="24"/>
                <w:szCs w:val="24"/>
              </w:rPr>
              <w:t>员</w:t>
            </w:r>
          </w:p>
        </w:tc>
        <w:tc>
          <w:tcPr>
            <w:tcW w:w="1243" w:type="dxa"/>
            <w:vAlign w:val="center"/>
          </w:tcPr>
          <w:p>
            <w:pPr>
              <w:spacing w:line="360" w:lineRule="exact"/>
              <w:jc w:val="center"/>
              <w:rPr>
                <w:rFonts w:ascii="仿宋_GB2312" w:hAnsi="宋体" w:eastAsia="仿宋_GB2312" w:cs="Times New Roman"/>
                <w:sz w:val="24"/>
                <w:szCs w:val="24"/>
              </w:rPr>
            </w:pPr>
            <w:r>
              <w:rPr>
                <w:rFonts w:hint="eastAsia" w:ascii="仿宋_GB2312" w:hAnsi="宋体" w:eastAsia="仿宋_GB2312" w:cs="Times New Roman"/>
                <w:sz w:val="24"/>
                <w:szCs w:val="24"/>
              </w:rPr>
              <w:t>姓名</w:t>
            </w:r>
          </w:p>
        </w:tc>
        <w:tc>
          <w:tcPr>
            <w:tcW w:w="1243" w:type="dxa"/>
            <w:vAlign w:val="center"/>
          </w:tcPr>
          <w:p>
            <w:pPr>
              <w:spacing w:line="360" w:lineRule="exact"/>
              <w:jc w:val="center"/>
              <w:rPr>
                <w:rFonts w:ascii="仿宋_GB2312" w:hAnsi="宋体" w:eastAsia="仿宋_GB2312" w:cs="Times New Roman"/>
                <w:sz w:val="24"/>
                <w:szCs w:val="24"/>
              </w:rPr>
            </w:pPr>
            <w:r>
              <w:rPr>
                <w:rFonts w:hint="eastAsia" w:ascii="仿宋_GB2312" w:hAnsi="宋体" w:eastAsia="仿宋_GB2312" w:cs="Times New Roman"/>
                <w:sz w:val="24"/>
                <w:szCs w:val="24"/>
              </w:rPr>
              <w:t>出生年月</w:t>
            </w:r>
          </w:p>
        </w:tc>
        <w:tc>
          <w:tcPr>
            <w:tcW w:w="1388" w:type="dxa"/>
            <w:gridSpan w:val="2"/>
            <w:vAlign w:val="center"/>
          </w:tcPr>
          <w:p>
            <w:pPr>
              <w:spacing w:line="360" w:lineRule="exact"/>
              <w:jc w:val="center"/>
              <w:rPr>
                <w:rFonts w:ascii="仿宋_GB2312" w:hAnsi="宋体" w:eastAsia="仿宋_GB2312" w:cs="Times New Roman"/>
                <w:sz w:val="24"/>
                <w:szCs w:val="24"/>
              </w:rPr>
            </w:pPr>
            <w:r>
              <w:rPr>
                <w:rFonts w:hint="eastAsia" w:ascii="仿宋_GB2312" w:hAnsi="宋体" w:eastAsia="仿宋_GB2312" w:cs="Times New Roman"/>
                <w:sz w:val="24"/>
                <w:szCs w:val="24"/>
              </w:rPr>
              <w:t>职称/职务</w:t>
            </w:r>
          </w:p>
        </w:tc>
        <w:tc>
          <w:tcPr>
            <w:tcW w:w="1579" w:type="dxa"/>
            <w:vAlign w:val="center"/>
          </w:tcPr>
          <w:p>
            <w:pPr>
              <w:spacing w:line="360" w:lineRule="exact"/>
              <w:jc w:val="center"/>
              <w:rPr>
                <w:rFonts w:ascii="仿宋_GB2312" w:hAnsi="宋体" w:eastAsia="仿宋_GB2312" w:cs="Times New Roman"/>
                <w:sz w:val="24"/>
                <w:szCs w:val="24"/>
              </w:rPr>
            </w:pPr>
            <w:r>
              <w:rPr>
                <w:rFonts w:hint="eastAsia" w:ascii="仿宋_GB2312" w:hAnsi="宋体" w:eastAsia="仿宋_GB2312" w:cs="Times New Roman"/>
                <w:sz w:val="24"/>
                <w:szCs w:val="24"/>
              </w:rPr>
              <w:t>工作单位</w:t>
            </w:r>
          </w:p>
        </w:tc>
        <w:tc>
          <w:tcPr>
            <w:tcW w:w="1417" w:type="dxa"/>
            <w:gridSpan w:val="3"/>
            <w:vAlign w:val="center"/>
          </w:tcPr>
          <w:p>
            <w:pPr>
              <w:spacing w:line="360" w:lineRule="exact"/>
              <w:jc w:val="center"/>
              <w:rPr>
                <w:rFonts w:ascii="仿宋_GB2312" w:hAnsi="宋体" w:eastAsia="仿宋_GB2312" w:cs="Times New Roman"/>
                <w:sz w:val="24"/>
                <w:szCs w:val="24"/>
              </w:rPr>
            </w:pPr>
            <w:r>
              <w:rPr>
                <w:rFonts w:hint="eastAsia" w:ascii="仿宋_GB2312" w:hAnsi="宋体" w:eastAsia="仿宋_GB2312" w:cs="Times New Roman"/>
                <w:sz w:val="24"/>
                <w:szCs w:val="24"/>
              </w:rPr>
              <w:t>项目分工</w:t>
            </w:r>
          </w:p>
        </w:tc>
        <w:tc>
          <w:tcPr>
            <w:tcW w:w="1043" w:type="dxa"/>
            <w:vAlign w:val="center"/>
          </w:tcPr>
          <w:p>
            <w:pPr>
              <w:spacing w:line="360" w:lineRule="exact"/>
              <w:jc w:val="center"/>
              <w:rPr>
                <w:rFonts w:hint="eastAsia" w:ascii="仿宋_GB2312" w:hAnsi="宋体" w:eastAsia="仿宋_GB2312" w:cs="Times New Roman"/>
                <w:sz w:val="24"/>
                <w:szCs w:val="24"/>
              </w:rPr>
            </w:pPr>
            <w:r>
              <w:rPr>
                <w:rFonts w:hint="eastAsia" w:ascii="仿宋_GB2312" w:hAnsi="宋体" w:eastAsia="仿宋_GB2312" w:cs="Times New Roman"/>
                <w:sz w:val="24"/>
                <w:szCs w:val="24"/>
              </w:rPr>
              <w:t>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609" w:type="dxa"/>
            <w:vMerge w:val="continue"/>
          </w:tcPr>
          <w:p>
            <w:pPr>
              <w:spacing w:line="360" w:lineRule="exact"/>
              <w:rPr>
                <w:rFonts w:ascii="仿宋_GB2312" w:hAnsi="宋体" w:eastAsia="仿宋_GB2312" w:cs="Times New Roman"/>
                <w:sz w:val="24"/>
                <w:szCs w:val="24"/>
              </w:rPr>
            </w:pPr>
          </w:p>
        </w:tc>
        <w:tc>
          <w:tcPr>
            <w:tcW w:w="1243" w:type="dxa"/>
            <w:vAlign w:val="center"/>
          </w:tcPr>
          <w:p>
            <w:pPr>
              <w:spacing w:line="360" w:lineRule="exact"/>
              <w:jc w:val="center"/>
              <w:rPr>
                <w:rFonts w:ascii="仿宋_GB2312" w:hAnsi="宋体" w:eastAsia="仿宋_GB2312" w:cs="Times New Roman"/>
                <w:sz w:val="24"/>
                <w:szCs w:val="24"/>
              </w:rPr>
            </w:pPr>
          </w:p>
        </w:tc>
        <w:tc>
          <w:tcPr>
            <w:tcW w:w="1243" w:type="dxa"/>
          </w:tcPr>
          <w:p>
            <w:pPr>
              <w:spacing w:line="360" w:lineRule="exact"/>
              <w:rPr>
                <w:rFonts w:ascii="仿宋_GB2312" w:hAnsi="宋体" w:eastAsia="仿宋_GB2312" w:cs="Times New Roman"/>
                <w:sz w:val="24"/>
                <w:szCs w:val="24"/>
              </w:rPr>
            </w:pPr>
          </w:p>
        </w:tc>
        <w:tc>
          <w:tcPr>
            <w:tcW w:w="1388" w:type="dxa"/>
            <w:gridSpan w:val="2"/>
          </w:tcPr>
          <w:p>
            <w:pPr>
              <w:spacing w:line="360" w:lineRule="exact"/>
              <w:rPr>
                <w:rFonts w:ascii="仿宋_GB2312" w:hAnsi="宋体" w:eastAsia="仿宋_GB2312" w:cs="Times New Roman"/>
                <w:sz w:val="24"/>
                <w:szCs w:val="24"/>
              </w:rPr>
            </w:pPr>
          </w:p>
        </w:tc>
        <w:tc>
          <w:tcPr>
            <w:tcW w:w="1579" w:type="dxa"/>
          </w:tcPr>
          <w:p>
            <w:pPr>
              <w:spacing w:line="360" w:lineRule="exact"/>
              <w:rPr>
                <w:rFonts w:ascii="仿宋_GB2312" w:hAnsi="宋体" w:eastAsia="仿宋_GB2312" w:cs="Times New Roman"/>
                <w:sz w:val="24"/>
                <w:szCs w:val="24"/>
              </w:rPr>
            </w:pPr>
          </w:p>
        </w:tc>
        <w:tc>
          <w:tcPr>
            <w:tcW w:w="1417" w:type="dxa"/>
            <w:gridSpan w:val="3"/>
          </w:tcPr>
          <w:p>
            <w:pPr>
              <w:spacing w:line="360" w:lineRule="exact"/>
              <w:rPr>
                <w:rFonts w:ascii="仿宋_GB2312" w:hAnsi="宋体" w:eastAsia="仿宋_GB2312" w:cs="Times New Roman"/>
                <w:sz w:val="24"/>
                <w:szCs w:val="24"/>
              </w:rPr>
            </w:pPr>
          </w:p>
        </w:tc>
        <w:tc>
          <w:tcPr>
            <w:tcW w:w="1043" w:type="dxa"/>
          </w:tcPr>
          <w:p>
            <w:pPr>
              <w:spacing w:line="360" w:lineRule="exact"/>
              <w:rPr>
                <w:rFonts w:ascii="仿宋_GB2312" w:hAnsi="宋体"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609" w:type="dxa"/>
            <w:vMerge w:val="continue"/>
          </w:tcPr>
          <w:p>
            <w:pPr>
              <w:spacing w:line="360" w:lineRule="exact"/>
              <w:rPr>
                <w:rFonts w:ascii="仿宋_GB2312" w:hAnsi="宋体" w:eastAsia="仿宋_GB2312" w:cs="Times New Roman"/>
                <w:sz w:val="24"/>
                <w:szCs w:val="24"/>
              </w:rPr>
            </w:pPr>
          </w:p>
        </w:tc>
        <w:tc>
          <w:tcPr>
            <w:tcW w:w="1243" w:type="dxa"/>
          </w:tcPr>
          <w:p>
            <w:pPr>
              <w:spacing w:line="360" w:lineRule="exact"/>
              <w:rPr>
                <w:rFonts w:ascii="仿宋_GB2312" w:hAnsi="宋体" w:eastAsia="仿宋_GB2312" w:cs="Times New Roman"/>
                <w:sz w:val="24"/>
                <w:szCs w:val="24"/>
              </w:rPr>
            </w:pPr>
          </w:p>
        </w:tc>
        <w:tc>
          <w:tcPr>
            <w:tcW w:w="1243" w:type="dxa"/>
          </w:tcPr>
          <w:p>
            <w:pPr>
              <w:spacing w:line="360" w:lineRule="exact"/>
              <w:rPr>
                <w:rFonts w:ascii="仿宋_GB2312" w:hAnsi="宋体" w:eastAsia="仿宋_GB2312" w:cs="Times New Roman"/>
                <w:sz w:val="24"/>
                <w:szCs w:val="24"/>
              </w:rPr>
            </w:pPr>
          </w:p>
        </w:tc>
        <w:tc>
          <w:tcPr>
            <w:tcW w:w="1388" w:type="dxa"/>
            <w:gridSpan w:val="2"/>
          </w:tcPr>
          <w:p>
            <w:pPr>
              <w:spacing w:line="360" w:lineRule="exact"/>
              <w:rPr>
                <w:rFonts w:ascii="仿宋_GB2312" w:hAnsi="宋体" w:eastAsia="仿宋_GB2312" w:cs="Times New Roman"/>
                <w:sz w:val="24"/>
                <w:szCs w:val="24"/>
              </w:rPr>
            </w:pPr>
          </w:p>
        </w:tc>
        <w:tc>
          <w:tcPr>
            <w:tcW w:w="1579" w:type="dxa"/>
          </w:tcPr>
          <w:p>
            <w:pPr>
              <w:spacing w:line="360" w:lineRule="exact"/>
              <w:rPr>
                <w:rFonts w:ascii="仿宋_GB2312" w:hAnsi="宋体" w:eastAsia="仿宋_GB2312" w:cs="Times New Roman"/>
                <w:sz w:val="24"/>
                <w:szCs w:val="24"/>
              </w:rPr>
            </w:pPr>
          </w:p>
        </w:tc>
        <w:tc>
          <w:tcPr>
            <w:tcW w:w="1417" w:type="dxa"/>
            <w:gridSpan w:val="3"/>
          </w:tcPr>
          <w:p>
            <w:pPr>
              <w:spacing w:line="360" w:lineRule="exact"/>
              <w:rPr>
                <w:rFonts w:ascii="仿宋_GB2312" w:hAnsi="宋体" w:eastAsia="仿宋_GB2312" w:cs="Times New Roman"/>
                <w:sz w:val="24"/>
                <w:szCs w:val="24"/>
              </w:rPr>
            </w:pPr>
          </w:p>
        </w:tc>
        <w:tc>
          <w:tcPr>
            <w:tcW w:w="1043" w:type="dxa"/>
          </w:tcPr>
          <w:p>
            <w:pPr>
              <w:spacing w:line="360" w:lineRule="exact"/>
              <w:rPr>
                <w:rFonts w:ascii="仿宋_GB2312" w:hAnsi="宋体"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609" w:type="dxa"/>
            <w:vMerge w:val="continue"/>
          </w:tcPr>
          <w:p>
            <w:pPr>
              <w:spacing w:line="360" w:lineRule="exact"/>
              <w:rPr>
                <w:rFonts w:ascii="仿宋_GB2312" w:hAnsi="宋体" w:eastAsia="仿宋_GB2312" w:cs="Times New Roman"/>
                <w:sz w:val="24"/>
                <w:szCs w:val="24"/>
              </w:rPr>
            </w:pPr>
          </w:p>
        </w:tc>
        <w:tc>
          <w:tcPr>
            <w:tcW w:w="1243" w:type="dxa"/>
          </w:tcPr>
          <w:p>
            <w:pPr>
              <w:spacing w:line="360" w:lineRule="exact"/>
              <w:rPr>
                <w:rFonts w:ascii="仿宋_GB2312" w:hAnsi="宋体" w:eastAsia="仿宋_GB2312" w:cs="Times New Roman"/>
                <w:sz w:val="24"/>
                <w:szCs w:val="24"/>
              </w:rPr>
            </w:pPr>
          </w:p>
        </w:tc>
        <w:tc>
          <w:tcPr>
            <w:tcW w:w="1243" w:type="dxa"/>
          </w:tcPr>
          <w:p>
            <w:pPr>
              <w:spacing w:line="360" w:lineRule="exact"/>
              <w:rPr>
                <w:rFonts w:ascii="仿宋_GB2312" w:hAnsi="宋体" w:eastAsia="仿宋_GB2312" w:cs="Times New Roman"/>
                <w:sz w:val="24"/>
                <w:szCs w:val="24"/>
              </w:rPr>
            </w:pPr>
          </w:p>
        </w:tc>
        <w:tc>
          <w:tcPr>
            <w:tcW w:w="1388" w:type="dxa"/>
            <w:gridSpan w:val="2"/>
          </w:tcPr>
          <w:p>
            <w:pPr>
              <w:spacing w:line="360" w:lineRule="exact"/>
              <w:rPr>
                <w:rFonts w:ascii="仿宋_GB2312" w:hAnsi="宋体" w:eastAsia="仿宋_GB2312" w:cs="Times New Roman"/>
                <w:sz w:val="24"/>
                <w:szCs w:val="24"/>
              </w:rPr>
            </w:pPr>
          </w:p>
        </w:tc>
        <w:tc>
          <w:tcPr>
            <w:tcW w:w="1579" w:type="dxa"/>
          </w:tcPr>
          <w:p>
            <w:pPr>
              <w:spacing w:line="360" w:lineRule="exact"/>
              <w:rPr>
                <w:rFonts w:ascii="仿宋_GB2312" w:hAnsi="宋体" w:eastAsia="仿宋_GB2312" w:cs="Times New Roman"/>
                <w:sz w:val="24"/>
                <w:szCs w:val="24"/>
              </w:rPr>
            </w:pPr>
          </w:p>
        </w:tc>
        <w:tc>
          <w:tcPr>
            <w:tcW w:w="1417" w:type="dxa"/>
            <w:gridSpan w:val="3"/>
          </w:tcPr>
          <w:p>
            <w:pPr>
              <w:spacing w:line="360" w:lineRule="exact"/>
              <w:rPr>
                <w:rFonts w:ascii="仿宋_GB2312" w:hAnsi="宋体" w:eastAsia="仿宋_GB2312" w:cs="Times New Roman"/>
                <w:sz w:val="24"/>
                <w:szCs w:val="24"/>
              </w:rPr>
            </w:pPr>
          </w:p>
        </w:tc>
        <w:tc>
          <w:tcPr>
            <w:tcW w:w="1043" w:type="dxa"/>
          </w:tcPr>
          <w:p>
            <w:pPr>
              <w:spacing w:line="360" w:lineRule="exact"/>
              <w:rPr>
                <w:rFonts w:ascii="仿宋_GB2312" w:hAnsi="宋体"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609" w:type="dxa"/>
            <w:vMerge w:val="continue"/>
          </w:tcPr>
          <w:p>
            <w:pPr>
              <w:spacing w:line="360" w:lineRule="exact"/>
              <w:rPr>
                <w:rFonts w:ascii="仿宋_GB2312" w:hAnsi="宋体" w:eastAsia="仿宋_GB2312" w:cs="Times New Roman"/>
                <w:sz w:val="24"/>
                <w:szCs w:val="24"/>
              </w:rPr>
            </w:pPr>
          </w:p>
        </w:tc>
        <w:tc>
          <w:tcPr>
            <w:tcW w:w="1243" w:type="dxa"/>
          </w:tcPr>
          <w:p>
            <w:pPr>
              <w:spacing w:line="360" w:lineRule="exact"/>
              <w:rPr>
                <w:rFonts w:ascii="仿宋_GB2312" w:hAnsi="宋体" w:eastAsia="仿宋_GB2312" w:cs="Times New Roman"/>
                <w:sz w:val="24"/>
                <w:szCs w:val="24"/>
              </w:rPr>
            </w:pPr>
          </w:p>
        </w:tc>
        <w:tc>
          <w:tcPr>
            <w:tcW w:w="1243" w:type="dxa"/>
          </w:tcPr>
          <w:p>
            <w:pPr>
              <w:spacing w:line="360" w:lineRule="exact"/>
              <w:rPr>
                <w:rFonts w:ascii="仿宋_GB2312" w:hAnsi="宋体" w:eastAsia="仿宋_GB2312" w:cs="Times New Roman"/>
                <w:sz w:val="24"/>
                <w:szCs w:val="24"/>
              </w:rPr>
            </w:pPr>
          </w:p>
        </w:tc>
        <w:tc>
          <w:tcPr>
            <w:tcW w:w="1388" w:type="dxa"/>
            <w:gridSpan w:val="2"/>
          </w:tcPr>
          <w:p>
            <w:pPr>
              <w:spacing w:line="360" w:lineRule="exact"/>
              <w:rPr>
                <w:rFonts w:ascii="仿宋_GB2312" w:hAnsi="宋体" w:eastAsia="仿宋_GB2312" w:cs="Times New Roman"/>
                <w:sz w:val="24"/>
                <w:szCs w:val="24"/>
              </w:rPr>
            </w:pPr>
          </w:p>
        </w:tc>
        <w:tc>
          <w:tcPr>
            <w:tcW w:w="1579" w:type="dxa"/>
          </w:tcPr>
          <w:p>
            <w:pPr>
              <w:spacing w:line="360" w:lineRule="exact"/>
              <w:rPr>
                <w:rFonts w:ascii="仿宋_GB2312" w:hAnsi="宋体" w:eastAsia="仿宋_GB2312" w:cs="Times New Roman"/>
                <w:sz w:val="24"/>
                <w:szCs w:val="24"/>
              </w:rPr>
            </w:pPr>
          </w:p>
        </w:tc>
        <w:tc>
          <w:tcPr>
            <w:tcW w:w="1417" w:type="dxa"/>
            <w:gridSpan w:val="3"/>
          </w:tcPr>
          <w:p>
            <w:pPr>
              <w:spacing w:line="360" w:lineRule="exact"/>
              <w:rPr>
                <w:rFonts w:ascii="仿宋_GB2312" w:hAnsi="宋体" w:eastAsia="仿宋_GB2312" w:cs="Times New Roman"/>
                <w:sz w:val="24"/>
                <w:szCs w:val="24"/>
              </w:rPr>
            </w:pPr>
          </w:p>
        </w:tc>
        <w:tc>
          <w:tcPr>
            <w:tcW w:w="1043" w:type="dxa"/>
          </w:tcPr>
          <w:p>
            <w:pPr>
              <w:spacing w:line="360" w:lineRule="exact"/>
              <w:rPr>
                <w:rFonts w:ascii="仿宋_GB2312" w:hAnsi="宋体"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09" w:type="dxa"/>
            <w:vMerge w:val="continue"/>
          </w:tcPr>
          <w:p>
            <w:pPr>
              <w:spacing w:line="360" w:lineRule="exact"/>
              <w:rPr>
                <w:rFonts w:ascii="仿宋_GB2312" w:hAnsi="宋体" w:eastAsia="仿宋_GB2312" w:cs="Times New Roman"/>
                <w:sz w:val="24"/>
                <w:szCs w:val="24"/>
              </w:rPr>
            </w:pPr>
          </w:p>
        </w:tc>
        <w:tc>
          <w:tcPr>
            <w:tcW w:w="1243" w:type="dxa"/>
          </w:tcPr>
          <w:p>
            <w:pPr>
              <w:spacing w:line="360" w:lineRule="exact"/>
              <w:rPr>
                <w:rFonts w:ascii="仿宋_GB2312" w:hAnsi="宋体" w:eastAsia="仿宋_GB2312" w:cs="Times New Roman"/>
                <w:sz w:val="24"/>
                <w:szCs w:val="24"/>
              </w:rPr>
            </w:pPr>
          </w:p>
        </w:tc>
        <w:tc>
          <w:tcPr>
            <w:tcW w:w="1243" w:type="dxa"/>
          </w:tcPr>
          <w:p>
            <w:pPr>
              <w:spacing w:line="360" w:lineRule="exact"/>
              <w:rPr>
                <w:rFonts w:ascii="仿宋_GB2312" w:hAnsi="宋体" w:eastAsia="仿宋_GB2312" w:cs="Times New Roman"/>
                <w:sz w:val="24"/>
                <w:szCs w:val="24"/>
              </w:rPr>
            </w:pPr>
          </w:p>
        </w:tc>
        <w:tc>
          <w:tcPr>
            <w:tcW w:w="1388" w:type="dxa"/>
            <w:gridSpan w:val="2"/>
          </w:tcPr>
          <w:p>
            <w:pPr>
              <w:spacing w:line="360" w:lineRule="exact"/>
              <w:rPr>
                <w:rFonts w:ascii="仿宋_GB2312" w:hAnsi="宋体" w:eastAsia="仿宋_GB2312" w:cs="Times New Roman"/>
                <w:sz w:val="24"/>
                <w:szCs w:val="24"/>
              </w:rPr>
            </w:pPr>
          </w:p>
        </w:tc>
        <w:tc>
          <w:tcPr>
            <w:tcW w:w="1579" w:type="dxa"/>
          </w:tcPr>
          <w:p>
            <w:pPr>
              <w:spacing w:line="360" w:lineRule="exact"/>
              <w:rPr>
                <w:rFonts w:ascii="仿宋_GB2312" w:hAnsi="宋体" w:eastAsia="仿宋_GB2312" w:cs="Times New Roman"/>
                <w:sz w:val="24"/>
                <w:szCs w:val="24"/>
              </w:rPr>
            </w:pPr>
          </w:p>
        </w:tc>
        <w:tc>
          <w:tcPr>
            <w:tcW w:w="1417" w:type="dxa"/>
            <w:gridSpan w:val="3"/>
          </w:tcPr>
          <w:p>
            <w:pPr>
              <w:spacing w:line="360" w:lineRule="exact"/>
              <w:rPr>
                <w:rFonts w:ascii="仿宋_GB2312" w:hAnsi="宋体" w:eastAsia="仿宋_GB2312" w:cs="Times New Roman"/>
                <w:sz w:val="24"/>
                <w:szCs w:val="24"/>
              </w:rPr>
            </w:pPr>
          </w:p>
        </w:tc>
        <w:tc>
          <w:tcPr>
            <w:tcW w:w="1043" w:type="dxa"/>
          </w:tcPr>
          <w:p>
            <w:pPr>
              <w:spacing w:line="360" w:lineRule="exact"/>
              <w:rPr>
                <w:rFonts w:ascii="仿宋_GB2312" w:hAnsi="宋体"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609" w:type="dxa"/>
            <w:vMerge w:val="continue"/>
          </w:tcPr>
          <w:p>
            <w:pPr>
              <w:spacing w:line="360" w:lineRule="exact"/>
              <w:rPr>
                <w:rFonts w:ascii="仿宋_GB2312" w:hAnsi="宋体" w:eastAsia="仿宋_GB2312" w:cs="Times New Roman"/>
                <w:sz w:val="24"/>
                <w:szCs w:val="24"/>
              </w:rPr>
            </w:pPr>
          </w:p>
        </w:tc>
        <w:tc>
          <w:tcPr>
            <w:tcW w:w="1243" w:type="dxa"/>
          </w:tcPr>
          <w:p>
            <w:pPr>
              <w:spacing w:line="360" w:lineRule="exact"/>
              <w:rPr>
                <w:rFonts w:ascii="仿宋_GB2312" w:hAnsi="宋体" w:eastAsia="仿宋_GB2312" w:cs="Times New Roman"/>
                <w:sz w:val="24"/>
                <w:szCs w:val="24"/>
              </w:rPr>
            </w:pPr>
          </w:p>
        </w:tc>
        <w:tc>
          <w:tcPr>
            <w:tcW w:w="1243" w:type="dxa"/>
          </w:tcPr>
          <w:p>
            <w:pPr>
              <w:spacing w:line="360" w:lineRule="exact"/>
              <w:rPr>
                <w:rFonts w:ascii="仿宋_GB2312" w:hAnsi="宋体" w:eastAsia="仿宋_GB2312" w:cs="Times New Roman"/>
                <w:sz w:val="24"/>
                <w:szCs w:val="24"/>
              </w:rPr>
            </w:pPr>
          </w:p>
        </w:tc>
        <w:tc>
          <w:tcPr>
            <w:tcW w:w="1388" w:type="dxa"/>
            <w:gridSpan w:val="2"/>
          </w:tcPr>
          <w:p>
            <w:pPr>
              <w:spacing w:line="360" w:lineRule="exact"/>
              <w:rPr>
                <w:rFonts w:ascii="仿宋_GB2312" w:hAnsi="宋体" w:eastAsia="仿宋_GB2312" w:cs="Times New Roman"/>
                <w:sz w:val="24"/>
                <w:szCs w:val="24"/>
              </w:rPr>
            </w:pPr>
          </w:p>
        </w:tc>
        <w:tc>
          <w:tcPr>
            <w:tcW w:w="1579" w:type="dxa"/>
          </w:tcPr>
          <w:p>
            <w:pPr>
              <w:spacing w:line="360" w:lineRule="exact"/>
              <w:rPr>
                <w:rFonts w:ascii="仿宋_GB2312" w:hAnsi="宋体" w:eastAsia="仿宋_GB2312" w:cs="Times New Roman"/>
                <w:sz w:val="24"/>
                <w:szCs w:val="24"/>
              </w:rPr>
            </w:pPr>
          </w:p>
        </w:tc>
        <w:tc>
          <w:tcPr>
            <w:tcW w:w="1417" w:type="dxa"/>
            <w:gridSpan w:val="3"/>
          </w:tcPr>
          <w:p>
            <w:pPr>
              <w:spacing w:line="360" w:lineRule="exact"/>
              <w:rPr>
                <w:rFonts w:ascii="仿宋_GB2312" w:hAnsi="宋体" w:eastAsia="仿宋_GB2312" w:cs="Times New Roman"/>
                <w:sz w:val="24"/>
                <w:szCs w:val="24"/>
              </w:rPr>
            </w:pPr>
          </w:p>
        </w:tc>
        <w:tc>
          <w:tcPr>
            <w:tcW w:w="1043" w:type="dxa"/>
          </w:tcPr>
          <w:p>
            <w:pPr>
              <w:spacing w:line="360" w:lineRule="exact"/>
              <w:rPr>
                <w:rFonts w:ascii="仿宋_GB2312" w:hAnsi="宋体" w:eastAsia="仿宋_GB2312" w:cs="Times New Roman"/>
                <w:sz w:val="24"/>
                <w:szCs w:val="24"/>
              </w:rPr>
            </w:pPr>
          </w:p>
        </w:tc>
      </w:tr>
    </w:tbl>
    <w:p>
      <w:pPr>
        <w:spacing w:line="360" w:lineRule="exact"/>
        <w:rPr>
          <w:rFonts w:ascii="黑体" w:hAnsi="宋体" w:eastAsia="黑体" w:cs="Times New Roman"/>
          <w:sz w:val="28"/>
          <w:szCs w:val="28"/>
        </w:rPr>
      </w:pPr>
    </w:p>
    <w:p>
      <w:pPr>
        <w:snapToGrid w:val="0"/>
        <w:spacing w:before="156" w:beforeLines="50" w:line="544" w:lineRule="atLeast"/>
        <w:rPr>
          <w:rFonts w:ascii="黑体" w:hAnsi="黑体" w:eastAsia="黑体"/>
          <w:sz w:val="28"/>
        </w:rPr>
      </w:pPr>
      <w:r>
        <w:rPr>
          <w:rFonts w:hint="eastAsia" w:ascii="黑体" w:hAnsi="黑体" w:eastAsia="黑体"/>
          <w:sz w:val="28"/>
          <w:szCs w:val="24"/>
        </w:rPr>
        <w:t>二、立项依据</w:t>
      </w:r>
      <w:r>
        <w:rPr>
          <w:rFonts w:ascii="黑体" w:hAnsi="黑体" w:eastAsia="黑体"/>
          <w:sz w:val="28"/>
          <w:vertAlign w:val="superscript"/>
        </w:rPr>
        <w:footnoteReference w:id="0"/>
      </w:r>
    </w:p>
    <w:tbl>
      <w:tblPr>
        <w:tblStyle w:val="11"/>
        <w:tblW w:w="85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5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84" w:hRule="atLeast"/>
          <w:jc w:val="center"/>
        </w:trPr>
        <w:tc>
          <w:tcPr>
            <w:tcW w:w="8561" w:type="dxa"/>
            <w:tcBorders>
              <w:left w:val="single" w:color="auto" w:sz="4" w:space="0"/>
              <w:right w:val="single" w:color="000000" w:sz="2" w:space="0"/>
            </w:tcBorders>
          </w:tcPr>
          <w:p>
            <w:pPr>
              <w:spacing w:before="0" w:beforeLines="-2147483648" w:line="360" w:lineRule="exact"/>
              <w:jc w:val="left"/>
              <w:rPr>
                <w:rFonts w:ascii="仿宋_GB2312" w:eastAsia="仿宋_GB2312"/>
                <w:sz w:val="24"/>
              </w:rPr>
            </w:pPr>
            <w:r>
              <w:rPr>
                <w:rFonts w:hint="eastAsia" w:ascii="仿宋_GB2312" w:eastAsia="仿宋_GB2312"/>
                <w:b/>
                <w:bCs/>
                <w:sz w:val="24"/>
              </w:rPr>
              <w:t>2-1项目实施的意义和现状分析</w:t>
            </w:r>
            <w:r>
              <w:rPr>
                <w:rFonts w:hint="eastAsia" w:ascii="仿宋_GB2312" w:eastAsia="仿宋_GB2312"/>
                <w:sz w:val="24"/>
              </w:rPr>
              <w:t>（</w:t>
            </w:r>
            <w:r>
              <w:rPr>
                <w:rFonts w:ascii="仿宋_GB2312" w:eastAsia="仿宋_GB2312"/>
                <w:sz w:val="24"/>
              </w:rPr>
              <w:t>要求必须</w:t>
            </w:r>
            <w:r>
              <w:rPr>
                <w:rFonts w:hint="eastAsia" w:ascii="仿宋_GB2312" w:eastAsia="仿宋_GB2312"/>
                <w:sz w:val="24"/>
              </w:rPr>
              <w:t>立足本专业</w:t>
            </w:r>
            <w:r>
              <w:rPr>
                <w:rFonts w:ascii="仿宋_GB2312" w:eastAsia="仿宋_GB2312"/>
                <w:sz w:val="24"/>
              </w:rPr>
              <w:t>、本学院、本校或</w:t>
            </w:r>
            <w:r>
              <w:rPr>
                <w:rFonts w:hint="eastAsia" w:ascii="仿宋_GB2312" w:eastAsia="仿宋_GB2312"/>
                <w:sz w:val="24"/>
              </w:rPr>
              <w:t>全省</w:t>
            </w:r>
            <w:r>
              <w:rPr>
                <w:rFonts w:ascii="仿宋_GB2312" w:eastAsia="仿宋_GB2312"/>
                <w:sz w:val="24"/>
              </w:rPr>
              <w:t>教学改革实际，从问题出发</w:t>
            </w:r>
            <w:r>
              <w:rPr>
                <w:rFonts w:hint="eastAsia" w:ascii="仿宋_GB2312" w:eastAsia="仿宋_GB2312"/>
                <w:sz w:val="24"/>
              </w:rPr>
              <w:t>有针对性</w:t>
            </w:r>
            <w:r>
              <w:rPr>
                <w:rFonts w:ascii="仿宋_GB2312" w:eastAsia="仿宋_GB2312"/>
                <w:sz w:val="24"/>
              </w:rPr>
              <w:t>地</w:t>
            </w:r>
            <w:r>
              <w:rPr>
                <w:rFonts w:hint="eastAsia" w:ascii="仿宋_GB2312" w:eastAsia="仿宋_GB2312"/>
                <w:sz w:val="24"/>
              </w:rPr>
              <w:t>提出）</w:t>
            </w:r>
          </w:p>
          <w:p>
            <w:pPr>
              <w:spacing w:before="156" w:beforeLines="50"/>
              <w:ind w:firstLine="480" w:firstLineChars="200"/>
              <w:jc w:val="left"/>
              <w:rPr>
                <w:rFonts w:ascii="仿宋_GB2312" w:eastAsia="仿宋_GB2312"/>
                <w:sz w:val="24"/>
              </w:rPr>
            </w:pPr>
          </w:p>
          <w:p>
            <w:pPr>
              <w:spacing w:before="156" w:beforeLines="50"/>
              <w:ind w:firstLine="480" w:firstLineChars="200"/>
              <w:jc w:val="left"/>
              <w:rPr>
                <w:rFonts w:ascii="仿宋_GB2312" w:eastAsia="仿宋_GB2312"/>
                <w:sz w:val="24"/>
              </w:rPr>
            </w:pPr>
          </w:p>
          <w:p>
            <w:pPr>
              <w:spacing w:before="156" w:beforeLines="50"/>
              <w:ind w:firstLine="480" w:firstLineChars="200"/>
              <w:jc w:val="left"/>
              <w:rPr>
                <w:rFonts w:ascii="仿宋_GB2312" w:eastAsia="仿宋_GB2312"/>
                <w:sz w:val="24"/>
              </w:rPr>
            </w:pPr>
          </w:p>
          <w:p>
            <w:pPr>
              <w:spacing w:before="156" w:beforeLines="50"/>
              <w:ind w:firstLine="480" w:firstLineChars="200"/>
              <w:jc w:val="left"/>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80" w:hRule="atLeast"/>
          <w:jc w:val="center"/>
        </w:trPr>
        <w:tc>
          <w:tcPr>
            <w:tcW w:w="8561" w:type="dxa"/>
            <w:tcBorders>
              <w:left w:val="single" w:color="auto" w:sz="4" w:space="0"/>
              <w:bottom w:val="single" w:color="000000" w:sz="2" w:space="0"/>
              <w:right w:val="single" w:color="000000" w:sz="2" w:space="0"/>
            </w:tcBorders>
          </w:tcPr>
          <w:p>
            <w:pPr>
              <w:spacing w:before="0" w:beforeLines="-2147483648" w:line="360" w:lineRule="exact"/>
              <w:jc w:val="left"/>
              <w:rPr>
                <w:rFonts w:ascii="仿宋_GB2312" w:eastAsia="仿宋_GB2312"/>
                <w:sz w:val="24"/>
              </w:rPr>
            </w:pPr>
            <w:r>
              <w:rPr>
                <w:rFonts w:hint="eastAsia" w:ascii="仿宋_GB2312" w:eastAsia="仿宋_GB2312"/>
                <w:b/>
                <w:bCs/>
                <w:sz w:val="24"/>
              </w:rPr>
              <w:t>2-2</w:t>
            </w:r>
            <w:r>
              <w:rPr>
                <w:rFonts w:ascii="仿宋_GB2312" w:eastAsia="仿宋_GB2312"/>
                <w:b/>
                <w:bCs/>
                <w:sz w:val="24"/>
              </w:rPr>
              <w:t xml:space="preserve"> </w:t>
            </w:r>
            <w:r>
              <w:rPr>
                <w:rFonts w:hint="eastAsia" w:ascii="仿宋_GB2312" w:eastAsia="仿宋_GB2312"/>
                <w:b/>
                <w:bCs/>
                <w:sz w:val="24"/>
              </w:rPr>
              <w:t>可行性分析</w:t>
            </w:r>
            <w:r>
              <w:rPr>
                <w:rFonts w:hint="eastAsia" w:ascii="仿宋_GB2312" w:eastAsia="仿宋_GB2312"/>
                <w:sz w:val="24"/>
              </w:rPr>
              <w:t>（项目</w:t>
            </w:r>
            <w:r>
              <w:rPr>
                <w:rFonts w:ascii="仿宋_GB2312" w:eastAsia="仿宋_GB2312"/>
                <w:sz w:val="24"/>
              </w:rPr>
              <w:t>实施</w:t>
            </w:r>
            <w:r>
              <w:rPr>
                <w:rFonts w:hint="eastAsia" w:ascii="仿宋_GB2312" w:eastAsia="仿宋_GB2312"/>
                <w:sz w:val="24"/>
              </w:rPr>
              <w:t>的</w:t>
            </w:r>
            <w:r>
              <w:rPr>
                <w:rFonts w:ascii="仿宋_GB2312" w:eastAsia="仿宋_GB2312"/>
                <w:sz w:val="24"/>
              </w:rPr>
              <w:t>基础</w:t>
            </w:r>
            <w:r>
              <w:rPr>
                <w:rFonts w:hint="eastAsia" w:ascii="仿宋_GB2312" w:eastAsia="仿宋_GB2312"/>
                <w:sz w:val="24"/>
              </w:rPr>
              <w:t>分析，包括与本项目有关的工作积累和已取得的工作成绩，学校及所在单位对项目的支持情况，含有关政策、经费及其使用管理机制、工作条件等；项目负责人和项目组成员协作完成项目的能力分析</w:t>
            </w:r>
            <w:r>
              <w:rPr>
                <w:rFonts w:ascii="仿宋_GB2312" w:eastAsia="仿宋_GB2312"/>
                <w:sz w:val="24"/>
              </w:rPr>
              <w:t>）</w:t>
            </w:r>
          </w:p>
        </w:tc>
      </w:tr>
    </w:tbl>
    <w:p>
      <w:pPr>
        <w:spacing w:line="360" w:lineRule="exact"/>
        <w:rPr>
          <w:rFonts w:ascii="黑体" w:hAnsi="宋体" w:eastAsia="黑体" w:cs="Times New Roman"/>
          <w:sz w:val="28"/>
          <w:szCs w:val="28"/>
        </w:rPr>
      </w:pPr>
    </w:p>
    <w:p>
      <w:pPr>
        <w:spacing w:line="360" w:lineRule="exact"/>
        <w:rPr>
          <w:rFonts w:ascii="黑体" w:hAnsi="宋体" w:eastAsia="黑体" w:cs="Times New Roman"/>
          <w:sz w:val="28"/>
          <w:szCs w:val="28"/>
        </w:rPr>
      </w:pPr>
      <w:r>
        <w:rPr>
          <w:rFonts w:hint="eastAsia" w:ascii="黑体" w:hAnsi="宋体" w:eastAsia="黑体" w:cs="Times New Roman"/>
          <w:sz w:val="28"/>
          <w:szCs w:val="28"/>
        </w:rPr>
        <w:t>三、项目实施方案及实施计划</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4" w:hRule="atLeast"/>
        </w:trPr>
        <w:tc>
          <w:tcPr>
            <w:tcW w:w="8522" w:type="dxa"/>
          </w:tcPr>
          <w:p>
            <w:pPr>
              <w:spacing w:line="360" w:lineRule="exact"/>
              <w:rPr>
                <w:rFonts w:ascii="仿宋_GB2312" w:hAnsi="宋体" w:eastAsia="仿宋_GB2312" w:cs="Times New Roman"/>
                <w:b/>
                <w:bCs/>
                <w:sz w:val="24"/>
                <w:szCs w:val="24"/>
              </w:rPr>
            </w:pPr>
            <w:r>
              <w:rPr>
                <w:rFonts w:hint="eastAsia" w:ascii="仿宋_GB2312" w:hAnsi="宋体" w:eastAsia="仿宋_GB2312" w:cs="Times New Roman"/>
                <w:b/>
                <w:bCs/>
                <w:sz w:val="24"/>
                <w:szCs w:val="24"/>
              </w:rPr>
              <w:t>3-1 改革目标和改革内容</w:t>
            </w: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5" w:hRule="atLeast"/>
        </w:trPr>
        <w:tc>
          <w:tcPr>
            <w:tcW w:w="8522" w:type="dxa"/>
          </w:tcPr>
          <w:p>
            <w:pPr>
              <w:spacing w:line="360" w:lineRule="exact"/>
              <w:rPr>
                <w:rFonts w:ascii="仿宋_GB2312" w:hAnsi="宋体" w:eastAsia="仿宋_GB2312" w:cs="Times New Roman"/>
                <w:sz w:val="24"/>
                <w:szCs w:val="24"/>
              </w:rPr>
            </w:pPr>
            <w:r>
              <w:rPr>
                <w:rFonts w:hint="eastAsia" w:ascii="仿宋_GB2312" w:hAnsi="宋体" w:eastAsia="仿宋_GB2312" w:cs="Times New Roman"/>
                <w:b/>
                <w:bCs/>
                <w:sz w:val="24"/>
                <w:szCs w:val="24"/>
              </w:rPr>
              <w:t>3-2项目实施方法、实施方案、具体实施计划</w:t>
            </w:r>
            <w:r>
              <w:rPr>
                <w:rFonts w:hint="eastAsia" w:ascii="仿宋_GB2312" w:hAnsi="宋体" w:eastAsia="仿宋_GB2312" w:cs="Times New Roman"/>
                <w:sz w:val="24"/>
                <w:szCs w:val="24"/>
              </w:rPr>
              <w:t>（含年度进展情况）</w:t>
            </w:r>
          </w:p>
          <w:p>
            <w:pPr>
              <w:spacing w:line="360" w:lineRule="exact"/>
              <w:rPr>
                <w:rFonts w:ascii="仿宋_GB2312" w:hAnsi="宋体" w:eastAsia="仿宋_GB2312" w:cs="Times New Roman"/>
                <w:sz w:val="24"/>
                <w:szCs w:val="24"/>
              </w:rPr>
            </w:pPr>
          </w:p>
        </w:tc>
      </w:tr>
    </w:tbl>
    <w:p>
      <w:pPr>
        <w:spacing w:line="360" w:lineRule="exact"/>
        <w:rPr>
          <w:rFonts w:ascii="黑体" w:hAnsi="宋体" w:eastAsia="黑体" w:cs="Times New Roman"/>
          <w:sz w:val="28"/>
          <w:szCs w:val="28"/>
        </w:rPr>
      </w:pPr>
      <w:r>
        <w:rPr>
          <w:rFonts w:hint="eastAsia" w:ascii="黑体" w:hAnsi="宋体" w:eastAsia="黑体" w:cs="Times New Roman"/>
          <w:sz w:val="28"/>
          <w:szCs w:val="28"/>
        </w:rPr>
        <w:t>四、拟解决的关键问题及预期成果</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4" w:hRule="atLeast"/>
        </w:trPr>
        <w:tc>
          <w:tcPr>
            <w:tcW w:w="9854" w:type="dxa"/>
          </w:tcPr>
          <w:p>
            <w:pPr>
              <w:spacing w:line="360" w:lineRule="exact"/>
              <w:rPr>
                <w:rFonts w:ascii="仿宋_GB2312" w:hAnsi="宋体" w:eastAsia="仿宋_GB2312" w:cs="Times New Roman"/>
                <w:b/>
                <w:bCs/>
                <w:sz w:val="24"/>
                <w:szCs w:val="24"/>
              </w:rPr>
            </w:pPr>
            <w:r>
              <w:rPr>
                <w:rFonts w:hint="eastAsia" w:ascii="仿宋_GB2312" w:hAnsi="宋体" w:eastAsia="仿宋_GB2312" w:cs="Times New Roman"/>
                <w:b/>
                <w:bCs/>
                <w:sz w:val="24"/>
                <w:szCs w:val="24"/>
              </w:rPr>
              <w:t>4-1 拟解决的关键问题</w:t>
            </w: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8" w:hRule="atLeast"/>
        </w:trPr>
        <w:tc>
          <w:tcPr>
            <w:tcW w:w="9854" w:type="dxa"/>
          </w:tcPr>
          <w:p>
            <w:pPr>
              <w:spacing w:line="360" w:lineRule="exact"/>
              <w:rPr>
                <w:rFonts w:ascii="仿宋_GB2312" w:hAnsi="宋体" w:eastAsia="仿宋_GB2312" w:cs="Times New Roman"/>
                <w:sz w:val="24"/>
                <w:szCs w:val="24"/>
              </w:rPr>
            </w:pPr>
            <w:r>
              <w:rPr>
                <w:rFonts w:hint="eastAsia" w:ascii="仿宋_GB2312" w:hAnsi="宋体" w:eastAsia="仿宋_GB2312" w:cs="Times New Roman"/>
                <w:b/>
                <w:bCs/>
                <w:sz w:val="24"/>
                <w:szCs w:val="24"/>
              </w:rPr>
              <w:t>4-2项目预期成果及实践应用预期</w:t>
            </w:r>
            <w:r>
              <w:rPr>
                <w:rFonts w:hint="eastAsia" w:ascii="仿宋_GB2312" w:eastAsia="仿宋_GB2312"/>
                <w:sz w:val="24"/>
              </w:rPr>
              <w:t>（包括成果形式，预期推广、应用范围、受益面等）</w:t>
            </w:r>
          </w:p>
          <w:p>
            <w:pPr>
              <w:spacing w:line="360" w:lineRule="exact"/>
              <w:rPr>
                <w:rFonts w:ascii="仿宋_GB2312" w:hAnsi="宋体" w:eastAsia="仿宋_GB2312" w:cs="Times New Roman"/>
                <w:sz w:val="24"/>
                <w:szCs w:val="24"/>
              </w:rPr>
            </w:pPr>
          </w:p>
        </w:tc>
      </w:tr>
    </w:tbl>
    <w:p>
      <w:pPr>
        <w:spacing w:line="360" w:lineRule="exact"/>
        <w:rPr>
          <w:rFonts w:ascii="黑体" w:hAnsi="宋体" w:eastAsia="黑体" w:cs="Times New Roman"/>
          <w:sz w:val="28"/>
          <w:szCs w:val="28"/>
        </w:rPr>
      </w:pPr>
    </w:p>
    <w:p>
      <w:pPr>
        <w:spacing w:line="360" w:lineRule="exact"/>
        <w:rPr>
          <w:rFonts w:ascii="黑体" w:hAnsi="宋体" w:eastAsia="黑体" w:cs="Times New Roman"/>
          <w:sz w:val="28"/>
          <w:szCs w:val="28"/>
        </w:rPr>
      </w:pPr>
      <w:r>
        <w:rPr>
          <w:rFonts w:hint="eastAsia" w:ascii="黑体" w:hAnsi="宋体" w:eastAsia="黑体" w:cs="Times New Roman"/>
          <w:sz w:val="28"/>
          <w:szCs w:val="28"/>
        </w:rPr>
        <w:t>五、项目的特色与创新点</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4" w:hRule="atLeast"/>
        </w:trPr>
        <w:tc>
          <w:tcPr>
            <w:tcW w:w="9854" w:type="dxa"/>
          </w:tcPr>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tc>
      </w:tr>
    </w:tbl>
    <w:p>
      <w:pPr>
        <w:spacing w:line="360" w:lineRule="exact"/>
        <w:rPr>
          <w:rFonts w:ascii="黑体" w:hAnsi="宋体" w:eastAsia="黑体" w:cs="Times New Roman"/>
          <w:sz w:val="28"/>
          <w:szCs w:val="28"/>
        </w:rPr>
      </w:pPr>
      <w:r>
        <w:rPr>
          <w:rFonts w:hint="eastAsia" w:ascii="黑体" w:hAnsi="宋体" w:eastAsia="黑体" w:cs="Times New Roman"/>
          <w:sz w:val="28"/>
          <w:szCs w:val="28"/>
        </w:rPr>
        <w:t>六、经费预算</w:t>
      </w:r>
    </w:p>
    <w:p>
      <w:pPr>
        <w:spacing w:line="360" w:lineRule="exact"/>
        <w:rPr>
          <w:rFonts w:ascii="黑体" w:hAnsi="宋体" w:eastAsia="黑体" w:cs="Times New Roman"/>
          <w:sz w:val="28"/>
          <w:szCs w:val="28"/>
        </w:rPr>
      </w:pPr>
      <w:r>
        <w:rPr>
          <w:rFonts w:ascii="Times New Roman" w:hAnsi="Times New Roman" w:eastAsia="仿宋_GB2312" w:cs="Times New Roman"/>
          <w:sz w:val="24"/>
          <w:szCs w:val="32"/>
        </w:rPr>
        <w:t>（</w:t>
      </w:r>
      <w:r>
        <w:rPr>
          <w:rFonts w:hint="eastAsia" w:ascii="仿宋_GB2312" w:hAnsi="仿宋_GB2312" w:eastAsia="仿宋_GB2312" w:cs="仿宋_GB2312"/>
          <w:sz w:val="24"/>
          <w:szCs w:val="32"/>
        </w:rPr>
        <w:t>科目名称</w:t>
      </w:r>
      <w:r>
        <w:rPr>
          <w:rFonts w:hint="eastAsia" w:ascii="Times New Roman" w:hAnsi="Times New Roman" w:eastAsia="仿宋_GB2312" w:cs="Times New Roman"/>
          <w:sz w:val="24"/>
          <w:szCs w:val="32"/>
        </w:rPr>
        <w:t>主要包括文具费、材料费、测试化验加工费、燃料动力费、差旅费、会议费、国际合作与交流费、出版/文献/信息传播/知识产权事务费、劳务费、专家咨询费和其他支出，其他支出不超出总额的5</w:t>
      </w:r>
      <w:r>
        <w:rPr>
          <w:rFonts w:ascii="Times New Roman" w:hAnsi="Times New Roman" w:eastAsia="仿宋_GB2312" w:cs="Times New Roman"/>
          <w:sz w:val="24"/>
          <w:szCs w:val="32"/>
        </w:rPr>
        <w:t>%</w:t>
      </w:r>
      <w:r>
        <w:rPr>
          <w:rFonts w:hint="eastAsia" w:ascii="Times New Roman" w:hAnsi="Times New Roman" w:eastAsia="仿宋_GB2312" w:cs="Times New Roman"/>
          <w:sz w:val="24"/>
          <w:szCs w:val="32"/>
        </w:rPr>
        <w:t>，请</w:t>
      </w:r>
      <w:r>
        <w:rPr>
          <w:rFonts w:ascii="Times New Roman" w:hAnsi="Times New Roman" w:eastAsia="仿宋_GB2312" w:cs="Times New Roman"/>
          <w:sz w:val="24"/>
          <w:szCs w:val="32"/>
        </w:rPr>
        <w:t>根据项目实际情况填写）</w:t>
      </w:r>
    </w:p>
    <w:tbl>
      <w:tblPr>
        <w:tblStyle w:val="11"/>
        <w:tblW w:w="86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9"/>
        <w:gridCol w:w="1800"/>
        <w:gridCol w:w="4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339" w:type="dxa"/>
            <w:vAlign w:val="center"/>
          </w:tcPr>
          <w:p>
            <w:pPr>
              <w:spacing w:line="280" w:lineRule="exact"/>
              <w:jc w:val="center"/>
              <w:rPr>
                <w:rFonts w:ascii="仿宋_GB2312" w:hAnsi="宋体" w:eastAsia="仿宋_GB2312"/>
                <w:b/>
                <w:sz w:val="24"/>
              </w:rPr>
            </w:pPr>
            <w:r>
              <w:rPr>
                <w:rFonts w:hint="eastAsia" w:ascii="仿宋_GB2312" w:hAnsi="宋体" w:eastAsia="仿宋_GB2312"/>
                <w:b/>
                <w:sz w:val="24"/>
              </w:rPr>
              <w:t>预算经费总额</w:t>
            </w:r>
          </w:p>
        </w:tc>
        <w:tc>
          <w:tcPr>
            <w:tcW w:w="6341" w:type="dxa"/>
            <w:gridSpan w:val="2"/>
            <w:vAlign w:val="center"/>
          </w:tcPr>
          <w:p>
            <w:pPr>
              <w:spacing w:line="280" w:lineRule="exact"/>
              <w:jc w:val="center"/>
              <w:rPr>
                <w:rFonts w:ascii="仿宋_GB2312" w:hAnsi="宋体" w:eastAsia="仿宋_GB2312"/>
                <w:b/>
                <w:sz w:val="24"/>
              </w:rPr>
            </w:pPr>
            <w:r>
              <w:rPr>
                <w:rFonts w:hint="eastAsia" w:ascii="仿宋_GB2312" w:hAnsi="宋体" w:eastAsia="仿宋_GB2312"/>
                <w:b/>
                <w:sz w:val="24"/>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339" w:type="dxa"/>
            <w:vAlign w:val="center"/>
          </w:tcPr>
          <w:p>
            <w:pPr>
              <w:spacing w:line="280" w:lineRule="exact"/>
              <w:jc w:val="center"/>
              <w:rPr>
                <w:rFonts w:ascii="仿宋_GB2312" w:hAnsi="宋体" w:eastAsia="仿宋_GB2312"/>
                <w:b/>
                <w:sz w:val="24"/>
              </w:rPr>
            </w:pPr>
            <w:r>
              <w:rPr>
                <w:rFonts w:hint="eastAsia" w:ascii="仿宋_GB2312" w:hAnsi="宋体" w:eastAsia="仿宋_GB2312"/>
                <w:b/>
                <w:sz w:val="24"/>
              </w:rPr>
              <w:t>科目名称</w:t>
            </w:r>
          </w:p>
        </w:tc>
        <w:tc>
          <w:tcPr>
            <w:tcW w:w="1800" w:type="dxa"/>
            <w:vAlign w:val="center"/>
          </w:tcPr>
          <w:p>
            <w:pPr>
              <w:spacing w:line="280" w:lineRule="exact"/>
              <w:jc w:val="center"/>
              <w:rPr>
                <w:rFonts w:ascii="仿宋_GB2312" w:hAnsi="宋体" w:eastAsia="仿宋_GB2312"/>
                <w:b/>
                <w:sz w:val="24"/>
              </w:rPr>
            </w:pPr>
            <w:r>
              <w:rPr>
                <w:rFonts w:hint="eastAsia" w:ascii="仿宋_GB2312" w:hAnsi="宋体" w:eastAsia="仿宋_GB2312"/>
                <w:b/>
                <w:sz w:val="24"/>
              </w:rPr>
              <w:t>预算额</w:t>
            </w:r>
          </w:p>
        </w:tc>
        <w:tc>
          <w:tcPr>
            <w:tcW w:w="4541" w:type="dxa"/>
            <w:vAlign w:val="center"/>
          </w:tcPr>
          <w:p>
            <w:pPr>
              <w:spacing w:line="280" w:lineRule="exact"/>
              <w:jc w:val="center"/>
              <w:rPr>
                <w:rFonts w:ascii="仿宋_GB2312" w:hAnsi="宋体" w:eastAsia="仿宋_GB2312"/>
                <w:b/>
                <w:sz w:val="24"/>
              </w:rPr>
            </w:pPr>
            <w:r>
              <w:rPr>
                <w:rFonts w:hint="eastAsia" w:ascii="仿宋_GB2312" w:hAnsi="宋体" w:eastAsia="仿宋_GB2312"/>
                <w:b/>
                <w:sz w:val="24"/>
              </w:rPr>
              <w:t>项目支出用途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339" w:type="dxa"/>
            <w:vAlign w:val="center"/>
          </w:tcPr>
          <w:p>
            <w:pPr>
              <w:spacing w:line="280" w:lineRule="exact"/>
              <w:rPr>
                <w:rFonts w:ascii="仿宋_GB2312" w:hAnsi="宋体" w:eastAsia="仿宋_GB2312"/>
                <w:sz w:val="24"/>
              </w:rPr>
            </w:pPr>
          </w:p>
        </w:tc>
        <w:tc>
          <w:tcPr>
            <w:tcW w:w="1800" w:type="dxa"/>
          </w:tcPr>
          <w:p>
            <w:pPr>
              <w:spacing w:line="280" w:lineRule="exact"/>
              <w:rPr>
                <w:rFonts w:ascii="仿宋_GB2312" w:hAnsi="宋体" w:eastAsia="仿宋_GB2312"/>
                <w:sz w:val="24"/>
              </w:rPr>
            </w:pPr>
          </w:p>
        </w:tc>
        <w:tc>
          <w:tcPr>
            <w:tcW w:w="4541" w:type="dxa"/>
            <w:vAlign w:val="center"/>
          </w:tcPr>
          <w:p>
            <w:pPr>
              <w:spacing w:line="280" w:lineRule="exact"/>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339" w:type="dxa"/>
            <w:vAlign w:val="center"/>
          </w:tcPr>
          <w:p>
            <w:pPr>
              <w:spacing w:line="280" w:lineRule="exact"/>
              <w:rPr>
                <w:rFonts w:ascii="仿宋_GB2312" w:hAnsi="宋体" w:eastAsia="仿宋_GB2312"/>
                <w:sz w:val="24"/>
              </w:rPr>
            </w:pPr>
          </w:p>
        </w:tc>
        <w:tc>
          <w:tcPr>
            <w:tcW w:w="1800" w:type="dxa"/>
          </w:tcPr>
          <w:p>
            <w:pPr>
              <w:spacing w:line="280" w:lineRule="exact"/>
              <w:rPr>
                <w:rFonts w:ascii="仿宋_GB2312" w:hAnsi="宋体" w:eastAsia="仿宋_GB2312"/>
                <w:sz w:val="24"/>
              </w:rPr>
            </w:pPr>
          </w:p>
        </w:tc>
        <w:tc>
          <w:tcPr>
            <w:tcW w:w="4541" w:type="dxa"/>
            <w:vAlign w:val="center"/>
          </w:tcPr>
          <w:p>
            <w:pPr>
              <w:spacing w:line="280" w:lineRule="exact"/>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339" w:type="dxa"/>
            <w:vAlign w:val="center"/>
          </w:tcPr>
          <w:p>
            <w:pPr>
              <w:spacing w:line="280" w:lineRule="exact"/>
              <w:rPr>
                <w:rFonts w:ascii="仿宋_GB2312" w:hAnsi="宋体" w:eastAsia="仿宋_GB2312"/>
                <w:sz w:val="24"/>
              </w:rPr>
            </w:pPr>
          </w:p>
        </w:tc>
        <w:tc>
          <w:tcPr>
            <w:tcW w:w="1800" w:type="dxa"/>
          </w:tcPr>
          <w:p>
            <w:pPr>
              <w:spacing w:line="280" w:lineRule="exact"/>
              <w:rPr>
                <w:rFonts w:ascii="仿宋_GB2312" w:hAnsi="宋体" w:eastAsia="仿宋_GB2312"/>
                <w:sz w:val="24"/>
              </w:rPr>
            </w:pPr>
          </w:p>
        </w:tc>
        <w:tc>
          <w:tcPr>
            <w:tcW w:w="4541" w:type="dxa"/>
          </w:tcPr>
          <w:p>
            <w:pPr>
              <w:spacing w:line="280" w:lineRule="exact"/>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339" w:type="dxa"/>
            <w:vAlign w:val="center"/>
          </w:tcPr>
          <w:p>
            <w:pPr>
              <w:spacing w:line="280" w:lineRule="exact"/>
              <w:rPr>
                <w:rFonts w:ascii="仿宋_GB2312" w:hAnsi="宋体" w:eastAsia="仿宋_GB2312"/>
                <w:sz w:val="24"/>
              </w:rPr>
            </w:pPr>
          </w:p>
        </w:tc>
        <w:tc>
          <w:tcPr>
            <w:tcW w:w="1800" w:type="dxa"/>
          </w:tcPr>
          <w:p>
            <w:pPr>
              <w:spacing w:line="280" w:lineRule="exact"/>
              <w:rPr>
                <w:rFonts w:ascii="仿宋_GB2312" w:hAnsi="宋体" w:eastAsia="仿宋_GB2312"/>
                <w:sz w:val="24"/>
              </w:rPr>
            </w:pPr>
          </w:p>
        </w:tc>
        <w:tc>
          <w:tcPr>
            <w:tcW w:w="4541" w:type="dxa"/>
            <w:vAlign w:val="center"/>
          </w:tcPr>
          <w:p>
            <w:pPr>
              <w:spacing w:line="280" w:lineRule="exact"/>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339" w:type="dxa"/>
            <w:vAlign w:val="center"/>
          </w:tcPr>
          <w:p>
            <w:pPr>
              <w:spacing w:line="280" w:lineRule="exact"/>
              <w:rPr>
                <w:rFonts w:ascii="仿宋_GB2312" w:hAnsi="宋体" w:eastAsia="仿宋_GB2312"/>
                <w:sz w:val="24"/>
              </w:rPr>
            </w:pPr>
          </w:p>
        </w:tc>
        <w:tc>
          <w:tcPr>
            <w:tcW w:w="1800" w:type="dxa"/>
          </w:tcPr>
          <w:p>
            <w:pPr>
              <w:spacing w:line="280" w:lineRule="exact"/>
              <w:rPr>
                <w:rFonts w:ascii="仿宋_GB2312" w:hAnsi="宋体" w:eastAsia="仿宋_GB2312"/>
                <w:sz w:val="24"/>
              </w:rPr>
            </w:pPr>
          </w:p>
        </w:tc>
        <w:tc>
          <w:tcPr>
            <w:tcW w:w="4541" w:type="dxa"/>
          </w:tcPr>
          <w:p>
            <w:pPr>
              <w:spacing w:line="280" w:lineRule="exact"/>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339" w:type="dxa"/>
            <w:vAlign w:val="center"/>
          </w:tcPr>
          <w:p>
            <w:pPr>
              <w:spacing w:line="280" w:lineRule="exact"/>
              <w:rPr>
                <w:rFonts w:ascii="仿宋_GB2312" w:hAnsi="宋体" w:eastAsia="仿宋_GB2312"/>
                <w:sz w:val="24"/>
              </w:rPr>
            </w:pPr>
          </w:p>
        </w:tc>
        <w:tc>
          <w:tcPr>
            <w:tcW w:w="1800" w:type="dxa"/>
          </w:tcPr>
          <w:p>
            <w:pPr>
              <w:spacing w:line="280" w:lineRule="exact"/>
              <w:rPr>
                <w:rFonts w:ascii="仿宋_GB2312" w:hAnsi="宋体" w:eastAsia="仿宋_GB2312"/>
                <w:sz w:val="24"/>
              </w:rPr>
            </w:pPr>
          </w:p>
        </w:tc>
        <w:tc>
          <w:tcPr>
            <w:tcW w:w="4541" w:type="dxa"/>
          </w:tcPr>
          <w:p>
            <w:pPr>
              <w:spacing w:line="280" w:lineRule="exact"/>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339" w:type="dxa"/>
            <w:vAlign w:val="center"/>
          </w:tcPr>
          <w:p>
            <w:pPr>
              <w:spacing w:line="280" w:lineRule="exact"/>
              <w:rPr>
                <w:rFonts w:ascii="仿宋_GB2312" w:hAnsi="宋体" w:eastAsia="仿宋_GB2312"/>
                <w:sz w:val="24"/>
              </w:rPr>
            </w:pPr>
          </w:p>
        </w:tc>
        <w:tc>
          <w:tcPr>
            <w:tcW w:w="1800" w:type="dxa"/>
          </w:tcPr>
          <w:p>
            <w:pPr>
              <w:spacing w:line="280" w:lineRule="exact"/>
              <w:rPr>
                <w:rFonts w:ascii="仿宋_GB2312" w:hAnsi="宋体" w:eastAsia="仿宋_GB2312"/>
                <w:sz w:val="24"/>
              </w:rPr>
            </w:pPr>
          </w:p>
        </w:tc>
        <w:tc>
          <w:tcPr>
            <w:tcW w:w="4541" w:type="dxa"/>
          </w:tcPr>
          <w:p>
            <w:pPr>
              <w:spacing w:line="280" w:lineRule="exact"/>
              <w:rPr>
                <w:rFonts w:ascii="仿宋_GB2312" w:eastAsia="仿宋_GB2312"/>
                <w:sz w:val="24"/>
              </w:rPr>
            </w:pPr>
          </w:p>
        </w:tc>
      </w:tr>
    </w:tbl>
    <w:p>
      <w:pPr>
        <w:spacing w:line="360" w:lineRule="exact"/>
        <w:rPr>
          <w:rFonts w:ascii="宋体" w:hAnsi="宋体" w:eastAsia="宋体" w:cs="Times New Roman"/>
          <w:szCs w:val="21"/>
        </w:rPr>
      </w:pPr>
    </w:p>
    <w:p>
      <w:pPr>
        <w:rPr>
          <w:rFonts w:ascii="黑体" w:hAnsi="宋体" w:eastAsia="黑体" w:cs="Times New Roman"/>
          <w:sz w:val="28"/>
          <w:szCs w:val="28"/>
        </w:rPr>
      </w:pPr>
      <w:r>
        <w:rPr>
          <w:rFonts w:hint="eastAsia" w:ascii="黑体" w:hAnsi="宋体" w:eastAsia="黑体" w:cs="Times New Roman"/>
          <w:sz w:val="28"/>
          <w:szCs w:val="28"/>
        </w:rPr>
        <w:br w:type="page"/>
      </w:r>
    </w:p>
    <w:p>
      <w:pPr>
        <w:spacing w:line="360" w:lineRule="exact"/>
        <w:rPr>
          <w:rFonts w:ascii="黑体" w:hAnsi="宋体" w:eastAsia="黑体" w:cs="Times New Roman"/>
          <w:sz w:val="28"/>
          <w:szCs w:val="28"/>
        </w:rPr>
      </w:pPr>
      <w:r>
        <w:rPr>
          <w:rFonts w:hint="eastAsia" w:ascii="黑体" w:hAnsi="宋体" w:eastAsia="黑体" w:cs="Times New Roman"/>
          <w:sz w:val="28"/>
          <w:szCs w:val="28"/>
        </w:rPr>
        <w:t>七、所在单位意见</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6" w:hRule="atLeast"/>
        </w:trPr>
        <w:tc>
          <w:tcPr>
            <w:tcW w:w="9854" w:type="dxa"/>
          </w:tcPr>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napToGrid w:val="0"/>
              <w:ind w:firstLine="3120" w:firstLineChars="1300"/>
              <w:rPr>
                <w:rFonts w:ascii="仿宋_GB2312" w:hAnsi="宋体" w:eastAsia="仿宋_GB2312" w:cs="Times New Roman"/>
                <w:sz w:val="24"/>
                <w:szCs w:val="24"/>
              </w:rPr>
            </w:pPr>
            <w:r>
              <w:rPr>
                <w:rFonts w:hint="eastAsia" w:ascii="仿宋_GB2312" w:hAnsi="宋体" w:eastAsia="仿宋_GB2312" w:cs="Times New Roman"/>
                <w:sz w:val="24"/>
                <w:szCs w:val="24"/>
              </w:rPr>
              <w:t>负责人签字：           (公章)</w:t>
            </w:r>
          </w:p>
          <w:p>
            <w:pPr>
              <w:snapToGrid w:val="0"/>
              <w:ind w:firstLine="3120" w:firstLineChars="1300"/>
              <w:rPr>
                <w:rFonts w:ascii="仿宋_GB2312" w:hAnsi="宋体" w:eastAsia="仿宋_GB2312" w:cs="Times New Roman"/>
                <w:sz w:val="24"/>
                <w:szCs w:val="24"/>
              </w:rPr>
            </w:pPr>
          </w:p>
          <w:p>
            <w:pPr>
              <w:snapToGrid w:val="0"/>
              <w:ind w:firstLine="5280" w:firstLineChars="2200"/>
              <w:rPr>
                <w:rFonts w:ascii="仿宋_GB2312" w:hAnsi="宋体" w:eastAsia="仿宋_GB2312" w:cs="Times New Roman"/>
                <w:sz w:val="24"/>
                <w:szCs w:val="24"/>
              </w:rPr>
            </w:pPr>
            <w:r>
              <w:rPr>
                <w:rFonts w:hint="eastAsia" w:ascii="仿宋_GB2312" w:hAnsi="宋体" w:eastAsia="仿宋_GB2312" w:cs="Times New Roman"/>
                <w:sz w:val="24"/>
                <w:szCs w:val="24"/>
              </w:rPr>
              <w:t>年   月   日</w:t>
            </w:r>
          </w:p>
          <w:p>
            <w:pPr>
              <w:spacing w:line="360" w:lineRule="exact"/>
              <w:ind w:firstLine="6160" w:firstLineChars="2200"/>
              <w:rPr>
                <w:rFonts w:ascii="宋体" w:hAnsi="宋体" w:eastAsia="宋体" w:cs="Times New Roman"/>
                <w:sz w:val="28"/>
                <w:szCs w:val="28"/>
              </w:rPr>
            </w:pPr>
          </w:p>
        </w:tc>
      </w:tr>
    </w:tbl>
    <w:p>
      <w:pPr>
        <w:spacing w:line="360" w:lineRule="exact"/>
        <w:rPr>
          <w:rFonts w:ascii="黑体" w:hAnsi="宋体" w:eastAsia="黑体" w:cs="Times New Roman"/>
          <w:sz w:val="28"/>
          <w:szCs w:val="28"/>
        </w:rPr>
      </w:pPr>
    </w:p>
    <w:p>
      <w:pPr>
        <w:spacing w:line="360" w:lineRule="exact"/>
        <w:rPr>
          <w:rFonts w:ascii="黑体" w:hAnsi="宋体" w:eastAsia="黑体" w:cs="Times New Roman"/>
          <w:sz w:val="28"/>
          <w:szCs w:val="28"/>
        </w:rPr>
      </w:pPr>
      <w:r>
        <w:rPr>
          <w:rFonts w:hint="eastAsia" w:ascii="黑体" w:hAnsi="宋体" w:eastAsia="黑体" w:cs="Times New Roman"/>
          <w:sz w:val="28"/>
          <w:szCs w:val="28"/>
        </w:rPr>
        <w:t>八、教务处审核意见</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9" w:hRule="atLeast"/>
        </w:trPr>
        <w:tc>
          <w:tcPr>
            <w:tcW w:w="9854" w:type="dxa"/>
          </w:tcPr>
          <w:p>
            <w:pPr>
              <w:spacing w:line="360" w:lineRule="exact"/>
              <w:rPr>
                <w:rFonts w:ascii="宋体" w:hAnsi="宋体" w:eastAsia="宋体" w:cs="Times New Roman"/>
                <w:sz w:val="24"/>
                <w:szCs w:val="24"/>
              </w:rPr>
            </w:pPr>
          </w:p>
          <w:p>
            <w:pPr>
              <w:spacing w:line="360" w:lineRule="exact"/>
              <w:rPr>
                <w:rFonts w:ascii="宋体" w:hAnsi="宋体" w:eastAsia="宋体" w:cs="Times New Roman"/>
                <w:sz w:val="24"/>
                <w:szCs w:val="24"/>
              </w:rPr>
            </w:pPr>
          </w:p>
          <w:p>
            <w:pPr>
              <w:spacing w:line="360" w:lineRule="exact"/>
              <w:rPr>
                <w:rFonts w:ascii="宋体" w:hAnsi="宋体" w:eastAsia="宋体" w:cs="Times New Roman"/>
                <w:sz w:val="24"/>
                <w:szCs w:val="24"/>
              </w:rPr>
            </w:pPr>
          </w:p>
          <w:p>
            <w:pPr>
              <w:spacing w:line="360" w:lineRule="exact"/>
              <w:rPr>
                <w:rFonts w:ascii="宋体" w:hAnsi="宋体" w:eastAsia="宋体" w:cs="Times New Roman"/>
                <w:sz w:val="24"/>
                <w:szCs w:val="24"/>
              </w:rPr>
            </w:pPr>
          </w:p>
          <w:p>
            <w:pPr>
              <w:spacing w:line="360" w:lineRule="exact"/>
              <w:rPr>
                <w:rFonts w:ascii="宋体" w:hAnsi="宋体" w:eastAsia="宋体" w:cs="Times New Roman"/>
                <w:sz w:val="24"/>
                <w:szCs w:val="24"/>
              </w:rPr>
            </w:pPr>
          </w:p>
          <w:p>
            <w:pPr>
              <w:spacing w:line="360" w:lineRule="exact"/>
              <w:rPr>
                <w:rFonts w:ascii="宋体" w:hAnsi="宋体" w:eastAsia="宋体" w:cs="Times New Roman"/>
                <w:sz w:val="24"/>
                <w:szCs w:val="24"/>
              </w:rPr>
            </w:pPr>
          </w:p>
          <w:p>
            <w:pPr>
              <w:spacing w:line="360" w:lineRule="exact"/>
              <w:rPr>
                <w:rFonts w:ascii="宋体" w:hAnsi="宋体" w:eastAsia="宋体" w:cs="Times New Roman"/>
                <w:sz w:val="24"/>
                <w:szCs w:val="24"/>
              </w:rPr>
            </w:pPr>
          </w:p>
          <w:p>
            <w:pPr>
              <w:spacing w:line="360" w:lineRule="exact"/>
              <w:rPr>
                <w:rFonts w:ascii="宋体" w:hAnsi="宋体" w:eastAsia="宋体" w:cs="Times New Roman"/>
                <w:sz w:val="24"/>
                <w:szCs w:val="24"/>
              </w:rPr>
            </w:pPr>
          </w:p>
          <w:p>
            <w:pPr>
              <w:spacing w:line="360" w:lineRule="exact"/>
              <w:rPr>
                <w:rFonts w:ascii="宋体" w:hAnsi="宋体" w:eastAsia="宋体" w:cs="Times New Roman"/>
                <w:sz w:val="24"/>
                <w:szCs w:val="24"/>
              </w:rPr>
            </w:pPr>
          </w:p>
          <w:p>
            <w:pPr>
              <w:spacing w:line="360" w:lineRule="exact"/>
              <w:rPr>
                <w:rFonts w:ascii="宋体" w:hAnsi="宋体" w:eastAsia="宋体" w:cs="Times New Roman"/>
                <w:sz w:val="24"/>
                <w:szCs w:val="24"/>
              </w:rPr>
            </w:pPr>
          </w:p>
          <w:p>
            <w:pPr>
              <w:spacing w:line="360" w:lineRule="exact"/>
              <w:rPr>
                <w:rFonts w:ascii="宋体" w:hAnsi="宋体" w:eastAsia="宋体" w:cs="Times New Roman"/>
                <w:sz w:val="24"/>
                <w:szCs w:val="24"/>
              </w:rPr>
            </w:pPr>
          </w:p>
          <w:p>
            <w:pPr>
              <w:spacing w:line="360" w:lineRule="exact"/>
              <w:rPr>
                <w:rFonts w:ascii="宋体" w:hAnsi="宋体" w:eastAsia="宋体" w:cs="Times New Roman"/>
                <w:sz w:val="24"/>
                <w:szCs w:val="24"/>
              </w:rPr>
            </w:pPr>
          </w:p>
          <w:p>
            <w:pPr>
              <w:spacing w:line="360" w:lineRule="exact"/>
              <w:rPr>
                <w:rFonts w:ascii="宋体" w:hAnsi="宋体" w:eastAsia="宋体" w:cs="Times New Roman"/>
                <w:sz w:val="24"/>
                <w:szCs w:val="24"/>
              </w:rPr>
            </w:pPr>
          </w:p>
          <w:p>
            <w:pPr>
              <w:spacing w:line="360" w:lineRule="exact"/>
              <w:rPr>
                <w:rFonts w:ascii="仿宋_GB2312" w:hAnsi="宋体" w:eastAsia="仿宋_GB2312" w:cs="Times New Roman"/>
                <w:sz w:val="24"/>
                <w:szCs w:val="24"/>
              </w:rPr>
            </w:pPr>
          </w:p>
          <w:p>
            <w:pPr>
              <w:snapToGrid w:val="0"/>
              <w:ind w:firstLine="3120" w:firstLineChars="1300"/>
              <w:rPr>
                <w:rFonts w:ascii="仿宋_GB2312" w:hAnsi="宋体" w:eastAsia="仿宋_GB2312" w:cs="Times New Roman"/>
                <w:sz w:val="24"/>
                <w:szCs w:val="24"/>
              </w:rPr>
            </w:pPr>
            <w:r>
              <w:rPr>
                <w:rFonts w:hint="eastAsia" w:ascii="仿宋_GB2312" w:hAnsi="宋体" w:eastAsia="仿宋_GB2312" w:cs="Times New Roman"/>
                <w:sz w:val="24"/>
                <w:szCs w:val="24"/>
              </w:rPr>
              <w:t>负责人签字：           (公章)</w:t>
            </w:r>
          </w:p>
          <w:p>
            <w:pPr>
              <w:snapToGrid w:val="0"/>
              <w:ind w:firstLine="3120" w:firstLineChars="1300"/>
              <w:rPr>
                <w:rFonts w:ascii="仿宋_GB2312" w:hAnsi="宋体" w:eastAsia="仿宋_GB2312" w:cs="Times New Roman"/>
                <w:sz w:val="24"/>
                <w:szCs w:val="24"/>
              </w:rPr>
            </w:pPr>
          </w:p>
          <w:p>
            <w:pPr>
              <w:snapToGrid w:val="0"/>
              <w:ind w:firstLine="5280" w:firstLineChars="2200"/>
              <w:rPr>
                <w:rFonts w:ascii="仿宋_GB2312" w:hAnsi="宋体" w:eastAsia="仿宋_GB2312" w:cs="Times New Roman"/>
                <w:sz w:val="24"/>
                <w:szCs w:val="24"/>
              </w:rPr>
            </w:pPr>
            <w:r>
              <w:rPr>
                <w:rFonts w:hint="eastAsia" w:ascii="仿宋_GB2312" w:hAnsi="宋体" w:eastAsia="仿宋_GB2312" w:cs="Times New Roman"/>
                <w:sz w:val="24"/>
                <w:szCs w:val="24"/>
              </w:rPr>
              <w:t>年   月   日</w:t>
            </w:r>
          </w:p>
          <w:p>
            <w:pPr>
              <w:spacing w:line="360" w:lineRule="exact"/>
              <w:rPr>
                <w:rFonts w:ascii="宋体" w:hAnsi="宋体" w:eastAsia="宋体" w:cs="Times New Roman"/>
                <w:sz w:val="28"/>
                <w:szCs w:val="28"/>
              </w:rPr>
            </w:pPr>
          </w:p>
        </w:tc>
      </w:tr>
    </w:tbl>
    <w:p>
      <w:pPr>
        <w:spacing w:line="440" w:lineRule="exact"/>
        <w:rPr>
          <w:rFonts w:ascii="仿宋_GB2312" w:eastAsia="仿宋_GB2312"/>
          <w:sz w:val="6"/>
          <w:szCs w:val="32"/>
        </w:rPr>
      </w:pPr>
    </w:p>
    <w:sectPr>
      <w:footerReference r:id="rId4" w:type="default"/>
      <w:pgSz w:w="11906" w:h="16838"/>
      <w:pgMar w:top="1440" w:right="1800" w:bottom="1440" w:left="180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sz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sdt>
                          <w:sdtPr>
                            <w:id w:val="-1843008554"/>
                          </w:sdtPr>
                          <w:sdtEndPr>
                            <w:rPr>
                              <w:sz w:val="24"/>
                            </w:rPr>
                          </w:sdtEndPr>
                          <w:sdtContent>
                            <w:p>
                              <w:pPr>
                                <w:pStyle w:val="6"/>
                                <w:jc w:val="center"/>
                                <w:rPr>
                                  <w:sz w:val="24"/>
                                </w:rPr>
                              </w:pPr>
                              <w:r>
                                <w:rPr>
                                  <w:rFonts w:ascii="Times New Roman" w:hAnsi="Times New Roman" w:cs="Times New Roman"/>
                                  <w:sz w:val="24"/>
                                </w:rPr>
                                <w:fldChar w:fldCharType="begin"/>
                              </w:r>
                              <w:r>
                                <w:rPr>
                                  <w:rFonts w:ascii="Times New Roman" w:hAnsi="Times New Roman" w:cs="Times New Roman"/>
                                  <w:sz w:val="24"/>
                                </w:rPr>
                                <w:instrText xml:space="preserve">PAGE   \* MERGEFORMAT</w:instrText>
                              </w:r>
                              <w:r>
                                <w:rPr>
                                  <w:rFonts w:ascii="Times New Roman" w:hAnsi="Times New Roman" w:cs="Times New Roman"/>
                                  <w:sz w:val="24"/>
                                </w:rPr>
                                <w:fldChar w:fldCharType="separate"/>
                              </w:r>
                              <w:r>
                                <w:rPr>
                                  <w:rFonts w:ascii="Times New Roman" w:hAnsi="Times New Roman" w:cs="Times New Roman"/>
                                  <w:sz w:val="24"/>
                                  <w:lang w:val="zh-CN"/>
                                </w:rPr>
                                <w:t>-</w:t>
                              </w:r>
                              <w:r>
                                <w:rPr>
                                  <w:rFonts w:ascii="Times New Roman" w:hAnsi="Times New Roman" w:cs="Times New Roman"/>
                                  <w:sz w:val="24"/>
                                </w:rPr>
                                <w:t xml:space="preserve"> 37 -</w:t>
                              </w:r>
                              <w:r>
                                <w:rPr>
                                  <w:rFonts w:ascii="Times New Roman" w:hAnsi="Times New Roman" w:cs="Times New Roman"/>
                                  <w:sz w:val="24"/>
                                </w:rPr>
                                <w:fldChar w:fldCharType="end"/>
                              </w:r>
                            </w:p>
                          </w:sdtContent>
                        </w:sdt>
                        <w:p>
                          <w:pPr>
                            <w:rPr>
                              <w:sz w:val="24"/>
                            </w:rPr>
                          </w:pP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sdt>
                    <w:sdtPr>
                      <w:id w:val="-1843008554"/>
                    </w:sdtPr>
                    <w:sdtEndPr>
                      <w:rPr>
                        <w:sz w:val="24"/>
                      </w:rPr>
                    </w:sdtEndPr>
                    <w:sdtContent>
                      <w:p>
                        <w:pPr>
                          <w:pStyle w:val="6"/>
                          <w:jc w:val="center"/>
                          <w:rPr>
                            <w:sz w:val="24"/>
                          </w:rPr>
                        </w:pPr>
                        <w:r>
                          <w:rPr>
                            <w:rFonts w:ascii="Times New Roman" w:hAnsi="Times New Roman" w:cs="Times New Roman"/>
                            <w:sz w:val="24"/>
                          </w:rPr>
                          <w:fldChar w:fldCharType="begin"/>
                        </w:r>
                        <w:r>
                          <w:rPr>
                            <w:rFonts w:ascii="Times New Roman" w:hAnsi="Times New Roman" w:cs="Times New Roman"/>
                            <w:sz w:val="24"/>
                          </w:rPr>
                          <w:instrText xml:space="preserve">PAGE   \* MERGEFORMAT</w:instrText>
                        </w:r>
                        <w:r>
                          <w:rPr>
                            <w:rFonts w:ascii="Times New Roman" w:hAnsi="Times New Roman" w:cs="Times New Roman"/>
                            <w:sz w:val="24"/>
                          </w:rPr>
                          <w:fldChar w:fldCharType="separate"/>
                        </w:r>
                        <w:r>
                          <w:rPr>
                            <w:rFonts w:ascii="Times New Roman" w:hAnsi="Times New Roman" w:cs="Times New Roman"/>
                            <w:sz w:val="24"/>
                            <w:lang w:val="zh-CN"/>
                          </w:rPr>
                          <w:t>-</w:t>
                        </w:r>
                        <w:r>
                          <w:rPr>
                            <w:rFonts w:ascii="Times New Roman" w:hAnsi="Times New Roman" w:cs="Times New Roman"/>
                            <w:sz w:val="24"/>
                          </w:rPr>
                          <w:t xml:space="preserve"> 37 -</w:t>
                        </w:r>
                        <w:r>
                          <w:rPr>
                            <w:rFonts w:ascii="Times New Roman" w:hAnsi="Times New Roman" w:cs="Times New Roman"/>
                            <w:sz w:val="24"/>
                          </w:rPr>
                          <w:fldChar w:fldCharType="end"/>
                        </w:r>
                      </w:p>
                    </w:sdtContent>
                  </w:sdt>
                  <w:p>
                    <w:pPr>
                      <w:rPr>
                        <w:sz w:val="24"/>
                      </w:rPr>
                    </w:pPr>
                  </w:p>
                </w:txbxContent>
              </v:textbox>
            </v:shape>
          </w:pict>
        </mc:Fallback>
      </mc:AlternateContent>
    </w:r>
  </w:p>
  <w:p>
    <w:pPr>
      <w:pStyle w:val="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8"/>
      </w:pPr>
      <w:r>
        <w:rPr>
          <w:rStyle w:val="16"/>
        </w:rPr>
        <w:footnoteRef/>
      </w:r>
      <w:r>
        <w:t xml:space="preserve"> </w:t>
      </w:r>
      <w:r>
        <w:rPr>
          <w:rFonts w:hint="eastAsia" w:ascii="仿宋_GB2312" w:hAnsi="仿宋_GB2312" w:eastAsia="仿宋_GB2312" w:cs="仿宋_GB2312"/>
        </w:rPr>
        <w:t>表格不够，可自行拓展加页；但不得附其他无关材料。下同。</w:t>
      </w:r>
      <w:bookmarkStart w:id="2" w:name="_GoBack"/>
      <w:bookmarkEnd w:id="2"/>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0EB047"/>
    <w:multiLevelType w:val="singleLevel"/>
    <w:tmpl w:val="D70EB047"/>
    <w:lvl w:ilvl="0" w:tentative="0">
      <w:start w:val="1"/>
      <w:numFmt w:val="decimal"/>
      <w:suff w:val="nothing"/>
      <w:lvlText w:val="（%1）"/>
      <w:lvlJc w:val="left"/>
    </w:lvl>
  </w:abstractNum>
  <w:abstractNum w:abstractNumId="1">
    <w:nsid w:val="5A790DB5"/>
    <w:multiLevelType w:val="singleLevel"/>
    <w:tmpl w:val="5A790DB5"/>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trackRevisions w:val="1"/>
  <w:documentProtection w:enforcement="0"/>
  <w:defaultTabStop w:val="420"/>
  <w:drawingGridHorizontalSpacing w:val="105"/>
  <w:drawingGridVerticalSpacing w:val="156"/>
  <w:noPunctuationKerning w:val="1"/>
  <w:characterSpacingControl w:val="compressPunctuation"/>
  <w:hdrShapeDefaults>
    <o:shapelayout v:ext="edit">
      <o:idmap v:ext="edit" data="1,3"/>
    </o:shapelayout>
  </w:hdrShapeDefaults>
  <w:footnotePr>
    <w:footnote w:id="2"/>
    <w:footnote w:id="3"/>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BlNzZhMGM1NjgwYzlkNDkzNGMzMmNhOGI0OWI2ZWYifQ=="/>
  </w:docVars>
  <w:rsids>
    <w:rsidRoot w:val="00970155"/>
    <w:rsid w:val="00005121"/>
    <w:rsid w:val="00021649"/>
    <w:rsid w:val="00027A3B"/>
    <w:rsid w:val="00060A9F"/>
    <w:rsid w:val="000706F0"/>
    <w:rsid w:val="0008725C"/>
    <w:rsid w:val="00090014"/>
    <w:rsid w:val="00097D9E"/>
    <w:rsid w:val="000C7526"/>
    <w:rsid w:val="00107FB6"/>
    <w:rsid w:val="00132433"/>
    <w:rsid w:val="00144248"/>
    <w:rsid w:val="00146E23"/>
    <w:rsid w:val="00177430"/>
    <w:rsid w:val="0017743F"/>
    <w:rsid w:val="00183F93"/>
    <w:rsid w:val="001A5157"/>
    <w:rsid w:val="001E2A2C"/>
    <w:rsid w:val="00265C4D"/>
    <w:rsid w:val="002D1D72"/>
    <w:rsid w:val="002D3C3D"/>
    <w:rsid w:val="003202B2"/>
    <w:rsid w:val="00330246"/>
    <w:rsid w:val="00334F95"/>
    <w:rsid w:val="00352338"/>
    <w:rsid w:val="00361126"/>
    <w:rsid w:val="00361B50"/>
    <w:rsid w:val="003C3558"/>
    <w:rsid w:val="003D5360"/>
    <w:rsid w:val="00423322"/>
    <w:rsid w:val="0043476E"/>
    <w:rsid w:val="00434CF7"/>
    <w:rsid w:val="00477E37"/>
    <w:rsid w:val="00482380"/>
    <w:rsid w:val="004D52A3"/>
    <w:rsid w:val="00501023"/>
    <w:rsid w:val="00536605"/>
    <w:rsid w:val="00562C9A"/>
    <w:rsid w:val="00596A69"/>
    <w:rsid w:val="005D71F9"/>
    <w:rsid w:val="005F71C0"/>
    <w:rsid w:val="00604A10"/>
    <w:rsid w:val="00611655"/>
    <w:rsid w:val="006562B1"/>
    <w:rsid w:val="00694747"/>
    <w:rsid w:val="00714979"/>
    <w:rsid w:val="00754F87"/>
    <w:rsid w:val="00795C68"/>
    <w:rsid w:val="007A7781"/>
    <w:rsid w:val="0084768A"/>
    <w:rsid w:val="00854D63"/>
    <w:rsid w:val="0088784A"/>
    <w:rsid w:val="008E1877"/>
    <w:rsid w:val="0092360D"/>
    <w:rsid w:val="00934E25"/>
    <w:rsid w:val="00970155"/>
    <w:rsid w:val="009835F7"/>
    <w:rsid w:val="00987AD3"/>
    <w:rsid w:val="00997070"/>
    <w:rsid w:val="009C6889"/>
    <w:rsid w:val="009E1660"/>
    <w:rsid w:val="00A21F5C"/>
    <w:rsid w:val="00A41FF1"/>
    <w:rsid w:val="00A42F59"/>
    <w:rsid w:val="00A62710"/>
    <w:rsid w:val="00A86273"/>
    <w:rsid w:val="00AA49EC"/>
    <w:rsid w:val="00AB2576"/>
    <w:rsid w:val="00AB3340"/>
    <w:rsid w:val="00AC788D"/>
    <w:rsid w:val="00AD49CE"/>
    <w:rsid w:val="00AD4ACD"/>
    <w:rsid w:val="00AE0EEE"/>
    <w:rsid w:val="00AE1442"/>
    <w:rsid w:val="00AF34A5"/>
    <w:rsid w:val="00B33ED8"/>
    <w:rsid w:val="00B4590B"/>
    <w:rsid w:val="00B570E5"/>
    <w:rsid w:val="00B86173"/>
    <w:rsid w:val="00BC0361"/>
    <w:rsid w:val="00BF33B2"/>
    <w:rsid w:val="00C1508C"/>
    <w:rsid w:val="00C31C14"/>
    <w:rsid w:val="00C521F3"/>
    <w:rsid w:val="00C52ECB"/>
    <w:rsid w:val="00C832EC"/>
    <w:rsid w:val="00CA0217"/>
    <w:rsid w:val="00CB3CD0"/>
    <w:rsid w:val="00CB53F9"/>
    <w:rsid w:val="00CC1D09"/>
    <w:rsid w:val="00CD1EBA"/>
    <w:rsid w:val="00CE0169"/>
    <w:rsid w:val="00D53882"/>
    <w:rsid w:val="00D643A6"/>
    <w:rsid w:val="00D714AA"/>
    <w:rsid w:val="00D928E7"/>
    <w:rsid w:val="00DA61A8"/>
    <w:rsid w:val="00DE64B1"/>
    <w:rsid w:val="00E348F2"/>
    <w:rsid w:val="00E65767"/>
    <w:rsid w:val="00E8446C"/>
    <w:rsid w:val="00EA16C8"/>
    <w:rsid w:val="00EE2B70"/>
    <w:rsid w:val="00F00F23"/>
    <w:rsid w:val="00F1248B"/>
    <w:rsid w:val="00F253D8"/>
    <w:rsid w:val="00F523C7"/>
    <w:rsid w:val="00F614A1"/>
    <w:rsid w:val="00F8732C"/>
    <w:rsid w:val="00FC3E99"/>
    <w:rsid w:val="00FC5FEA"/>
    <w:rsid w:val="00FE373D"/>
    <w:rsid w:val="03972CBC"/>
    <w:rsid w:val="084210A3"/>
    <w:rsid w:val="0B6D0ACE"/>
    <w:rsid w:val="0BA97712"/>
    <w:rsid w:val="0E233FA7"/>
    <w:rsid w:val="0F012EF6"/>
    <w:rsid w:val="13491142"/>
    <w:rsid w:val="167C0E87"/>
    <w:rsid w:val="17DB3E47"/>
    <w:rsid w:val="1B407228"/>
    <w:rsid w:val="1CB64253"/>
    <w:rsid w:val="20C95EC3"/>
    <w:rsid w:val="21993171"/>
    <w:rsid w:val="21B70ED5"/>
    <w:rsid w:val="229630D0"/>
    <w:rsid w:val="266462C5"/>
    <w:rsid w:val="27B801ED"/>
    <w:rsid w:val="29914CB6"/>
    <w:rsid w:val="2D8C23A4"/>
    <w:rsid w:val="2F425599"/>
    <w:rsid w:val="379A3E9E"/>
    <w:rsid w:val="43993170"/>
    <w:rsid w:val="440B51DF"/>
    <w:rsid w:val="4750714C"/>
    <w:rsid w:val="486C3A0E"/>
    <w:rsid w:val="4A1B2D15"/>
    <w:rsid w:val="4EA3187C"/>
    <w:rsid w:val="4FB10B24"/>
    <w:rsid w:val="507E411E"/>
    <w:rsid w:val="522270E2"/>
    <w:rsid w:val="54596E6E"/>
    <w:rsid w:val="5EAF34A1"/>
    <w:rsid w:val="66E324C8"/>
    <w:rsid w:val="6C5A4BFD"/>
    <w:rsid w:val="70716758"/>
    <w:rsid w:val="7EE527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0" w:semiHidden="0"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Autospacing="1" w:afterAutospacing="1"/>
      <w:jc w:val="left"/>
      <w:outlineLvl w:val="0"/>
    </w:pPr>
    <w:rPr>
      <w:rFonts w:hint="eastAsia" w:ascii="宋体" w:hAnsi="宋体" w:eastAsia="宋体" w:cs="Times New Roman"/>
      <w:b/>
      <w:bCs/>
      <w:kern w:val="44"/>
      <w:sz w:val="48"/>
      <w:szCs w:val="48"/>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0"/>
    <w:semiHidden/>
    <w:unhideWhenUsed/>
    <w:qFormat/>
    <w:uiPriority w:val="99"/>
    <w:pPr>
      <w:jc w:val="left"/>
    </w:pPr>
  </w:style>
  <w:style w:type="paragraph" w:styleId="4">
    <w:name w:val="Date"/>
    <w:basedOn w:val="1"/>
    <w:next w:val="1"/>
    <w:link w:val="23"/>
    <w:semiHidden/>
    <w:unhideWhenUsed/>
    <w:qFormat/>
    <w:uiPriority w:val="99"/>
    <w:pPr>
      <w:ind w:left="100" w:leftChars="2500"/>
    </w:pPr>
  </w:style>
  <w:style w:type="paragraph" w:styleId="5">
    <w:name w:val="Balloon Text"/>
    <w:basedOn w:val="1"/>
    <w:link w:val="19"/>
    <w:semiHidden/>
    <w:unhideWhenUsed/>
    <w:qFormat/>
    <w:uiPriority w:val="99"/>
    <w:rPr>
      <w:sz w:val="18"/>
      <w:szCs w:val="18"/>
    </w:rPr>
  </w:style>
  <w:style w:type="paragraph" w:styleId="6">
    <w:name w:val="footer"/>
    <w:basedOn w:val="1"/>
    <w:link w:val="18"/>
    <w:unhideWhenUsed/>
    <w:qFormat/>
    <w:uiPriority w:val="99"/>
    <w:pPr>
      <w:tabs>
        <w:tab w:val="center" w:pos="4153"/>
        <w:tab w:val="right" w:pos="8306"/>
      </w:tabs>
      <w:snapToGrid w:val="0"/>
      <w:jc w:val="left"/>
    </w:pPr>
    <w:rPr>
      <w:sz w:val="18"/>
      <w:szCs w:val="18"/>
    </w:rPr>
  </w:style>
  <w:style w:type="paragraph" w:styleId="7">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footnote text"/>
    <w:basedOn w:val="1"/>
    <w:link w:val="25"/>
    <w:semiHidden/>
    <w:unhideWhenUsed/>
    <w:qFormat/>
    <w:uiPriority w:val="99"/>
    <w:pPr>
      <w:snapToGrid w:val="0"/>
      <w:jc w:val="left"/>
    </w:pPr>
    <w:rPr>
      <w:rFonts w:ascii="Times New Roman" w:hAnsi="Times New Roman" w:eastAsia="宋体" w:cs="Times New Roman"/>
      <w:sz w:val="18"/>
      <w:szCs w:val="18"/>
    </w:rPr>
  </w:style>
  <w:style w:type="paragraph" w:styleId="9">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0">
    <w:name w:val="annotation subject"/>
    <w:basedOn w:val="3"/>
    <w:next w:val="3"/>
    <w:link w:val="21"/>
    <w:semiHidden/>
    <w:unhideWhenUsed/>
    <w:qFormat/>
    <w:uiPriority w:val="99"/>
    <w:rPr>
      <w:b/>
      <w:bCs/>
    </w:rPr>
  </w:style>
  <w:style w:type="character" w:styleId="13">
    <w:name w:val="Strong"/>
    <w:basedOn w:val="12"/>
    <w:qFormat/>
    <w:uiPriority w:val="22"/>
    <w:rPr>
      <w:b/>
      <w:bCs/>
    </w:rPr>
  </w:style>
  <w:style w:type="character" w:styleId="14">
    <w:name w:val="Hyperlink"/>
    <w:basedOn w:val="12"/>
    <w:semiHidden/>
    <w:unhideWhenUsed/>
    <w:qFormat/>
    <w:uiPriority w:val="99"/>
    <w:rPr>
      <w:color w:val="0000FF"/>
      <w:u w:val="single"/>
    </w:rPr>
  </w:style>
  <w:style w:type="character" w:styleId="15">
    <w:name w:val="annotation reference"/>
    <w:basedOn w:val="12"/>
    <w:semiHidden/>
    <w:unhideWhenUsed/>
    <w:qFormat/>
    <w:uiPriority w:val="99"/>
    <w:rPr>
      <w:sz w:val="21"/>
      <w:szCs w:val="21"/>
    </w:rPr>
  </w:style>
  <w:style w:type="character" w:styleId="16">
    <w:name w:val="footnote reference"/>
    <w:basedOn w:val="12"/>
    <w:unhideWhenUsed/>
    <w:qFormat/>
    <w:uiPriority w:val="0"/>
    <w:rPr>
      <w:vertAlign w:val="superscript"/>
    </w:rPr>
  </w:style>
  <w:style w:type="character" w:customStyle="1" w:styleId="17">
    <w:name w:val="页眉 字符"/>
    <w:basedOn w:val="12"/>
    <w:link w:val="7"/>
    <w:qFormat/>
    <w:uiPriority w:val="99"/>
    <w:rPr>
      <w:sz w:val="18"/>
      <w:szCs w:val="18"/>
    </w:rPr>
  </w:style>
  <w:style w:type="character" w:customStyle="1" w:styleId="18">
    <w:name w:val="页脚 字符"/>
    <w:basedOn w:val="12"/>
    <w:link w:val="6"/>
    <w:qFormat/>
    <w:uiPriority w:val="99"/>
    <w:rPr>
      <w:sz w:val="18"/>
      <w:szCs w:val="18"/>
    </w:rPr>
  </w:style>
  <w:style w:type="character" w:customStyle="1" w:styleId="19">
    <w:name w:val="批注框文本 字符"/>
    <w:basedOn w:val="12"/>
    <w:link w:val="5"/>
    <w:semiHidden/>
    <w:qFormat/>
    <w:uiPriority w:val="99"/>
    <w:rPr>
      <w:sz w:val="18"/>
      <w:szCs w:val="18"/>
    </w:rPr>
  </w:style>
  <w:style w:type="character" w:customStyle="1" w:styleId="20">
    <w:name w:val="批注文字 字符"/>
    <w:basedOn w:val="12"/>
    <w:link w:val="3"/>
    <w:semiHidden/>
    <w:qFormat/>
    <w:uiPriority w:val="99"/>
  </w:style>
  <w:style w:type="character" w:customStyle="1" w:styleId="21">
    <w:name w:val="批注主题 字符"/>
    <w:basedOn w:val="20"/>
    <w:link w:val="10"/>
    <w:semiHidden/>
    <w:qFormat/>
    <w:uiPriority w:val="99"/>
    <w:rPr>
      <w:b/>
      <w:bCs/>
    </w:rPr>
  </w:style>
  <w:style w:type="paragraph" w:styleId="22">
    <w:name w:val="List Paragraph"/>
    <w:basedOn w:val="1"/>
    <w:qFormat/>
    <w:uiPriority w:val="34"/>
    <w:pPr>
      <w:ind w:firstLine="420" w:firstLineChars="200"/>
    </w:pPr>
  </w:style>
  <w:style w:type="character" w:customStyle="1" w:styleId="23">
    <w:name w:val="日期 字符"/>
    <w:basedOn w:val="12"/>
    <w:link w:val="4"/>
    <w:semiHidden/>
    <w:qFormat/>
    <w:uiPriority w:val="99"/>
  </w:style>
  <w:style w:type="paragraph" w:customStyle="1" w:styleId="24">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5">
    <w:name w:val="脚注文本 字符"/>
    <w:basedOn w:val="12"/>
    <w:link w:val="8"/>
    <w:semiHidden/>
    <w:qFormat/>
    <w:uiPriority w:val="99"/>
    <w:rPr>
      <w:rFonts w:ascii="Times New Roman" w:hAnsi="Times New Roman" w:eastAsia="宋体" w:cs="Times New Roman"/>
      <w:kern w:val="2"/>
      <w:sz w:val="18"/>
      <w:szCs w:val="18"/>
    </w:rPr>
  </w:style>
  <w:style w:type="paragraph" w:customStyle="1" w:styleId="26">
    <w:name w:val="Revision"/>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1872</Words>
  <Characters>1989</Characters>
  <Lines>17</Lines>
  <Paragraphs>4</Paragraphs>
  <TotalTime>29</TotalTime>
  <ScaleCrop>false</ScaleCrop>
  <LinksUpToDate>false</LinksUpToDate>
  <CharactersWithSpaces>2042</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2021-03-29T08:22:00Z</dcterms:created>
  <dc:creator>LYL</dc:creator>
  <cp:lastModifiedBy>李 倩</cp:lastModifiedBy>
  <dcterms:modified xsi:type="dcterms:W3CDTF">2023-04-09T09:05:41Z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354B0225F5334E3F90D6724FCDEB8A57</vt:lpwstr>
  </property>
</Properties>
</file>